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89E" w:rsidRPr="00B96234" w:rsidRDefault="00FA189E" w:rsidP="00FA189E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28"/>
          <w:lang w:val="uk-UA"/>
        </w:rPr>
      </w:pPr>
      <w:r w:rsidRPr="00B96234">
        <w:rPr>
          <w:rFonts w:ascii="Times New Roman" w:hAnsi="Times New Roman" w:cs="Times New Roman"/>
          <w:b/>
          <w:sz w:val="36"/>
          <w:szCs w:val="28"/>
          <w:lang w:val="uk-UA"/>
        </w:rPr>
        <w:t>ТНЕНІНГОВІ ЗАВДАННЯ З ЛІДЕРАМИ УЧНІВСЬКОГО САМОВРЯДУВАННЯ</w:t>
      </w:r>
    </w:p>
    <w:p w:rsidR="00A3536D" w:rsidRPr="00FA189E" w:rsidRDefault="00A3536D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228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Модуль 1. Природа лідерства. Оцінка лідерських якостей</w:t>
      </w:r>
      <w:r w:rsidR="00FA189E" w:rsidRPr="00FA189E">
        <w:rPr>
          <w:rFonts w:ascii="Times New Roman" w:hAnsi="Times New Roman" w:cs="Times New Roman"/>
          <w:sz w:val="28"/>
          <w:szCs w:val="28"/>
          <w:u w:val="single"/>
          <w:lang w:val="uk-UA"/>
        </w:rPr>
        <w:t>. </w:t>
      </w:r>
      <w:r w:rsidR="00FA189E" w:rsidRPr="00FA189E">
        <w:rPr>
          <w:rFonts w:ascii="Times New Roman" w:hAnsi="Times New Roman" w:cs="Times New Roman"/>
          <w:sz w:val="28"/>
          <w:szCs w:val="28"/>
          <w:lang w:val="uk-UA"/>
        </w:rPr>
        <w:t>                </w:t>
      </w:r>
      <w:r w:rsidR="00FA189E" w:rsidRPr="00FA189E">
        <w:rPr>
          <w:rFonts w:ascii="Times New Roman" w:hAnsi="Times New Roman" w:cs="Times New Roman"/>
          <w:sz w:val="28"/>
          <w:szCs w:val="28"/>
          <w:u w:val="single"/>
          <w:lang w:val="uk-UA"/>
        </w:rPr>
        <w:br/>
      </w:r>
      <w:r w:rsidRPr="00FA189E">
        <w:rPr>
          <w:rFonts w:ascii="Times New Roman" w:hAnsi="Times New Roman" w:cs="Times New Roman"/>
          <w:sz w:val="28"/>
          <w:szCs w:val="28"/>
          <w:u w:val="single"/>
          <w:lang w:val="uk-UA"/>
        </w:rPr>
        <w:t>Теоретичний компонент модулю</w:t>
      </w:r>
      <w:r w:rsidR="00FA189E" w:rsidRPr="00FA189E">
        <w:rPr>
          <w:rFonts w:ascii="Times New Roman" w:hAnsi="Times New Roman" w:cs="Times New Roman"/>
          <w:sz w:val="28"/>
          <w:szCs w:val="28"/>
          <w:lang w:val="uk-UA"/>
        </w:rPr>
        <w:t>                                                                          </w:t>
      </w:r>
      <w:r w:rsidR="00FA189E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Природа лідерства. Поняття лідер, лідерство. Підходи до вивчення</w:t>
      </w:r>
      <w:r w:rsidR="00FA18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лідерства. Типологія лідерства. Види лідерів. Фактори становлення лідера.</w:t>
      </w:r>
      <w:r w:rsidR="00FA18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Лідерство та управління. Статус лідера. Лідери в організаціях. Лідер та</w:t>
      </w:r>
      <w:r w:rsidR="00FA18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керівник. Лідер та менеджер. Складові лідерства. Сучасні теорії лідерства.</w:t>
      </w:r>
      <w:r w:rsidR="00FA18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Успішний лідер. Основні прийоми активного керування та поведінки</w:t>
      </w:r>
      <w:r w:rsidR="00FA18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успішного лідера. Невербальні складові лідерської поведінки. Розвиток</w:t>
      </w:r>
      <w:r w:rsidR="00FA18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лідерства.</w:t>
      </w:r>
    </w:p>
    <w:p w:rsidR="00A3536D" w:rsidRPr="00FA189E" w:rsidRDefault="00A3536D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FA189E">
        <w:rPr>
          <w:rFonts w:ascii="Times New Roman" w:hAnsi="Times New Roman" w:cs="Times New Roman"/>
          <w:sz w:val="28"/>
          <w:szCs w:val="28"/>
          <w:u w:val="single"/>
          <w:lang w:val="uk-UA"/>
        </w:rPr>
        <w:t>Практичний компонент модулю</w:t>
      </w:r>
    </w:p>
    <w:p w:rsidR="00A3536D" w:rsidRPr="00FA189E" w:rsidRDefault="00A3536D" w:rsidP="00FA189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b/>
          <w:sz w:val="28"/>
          <w:szCs w:val="28"/>
          <w:lang w:val="uk-UA"/>
        </w:rPr>
        <w:t>Вправа 1. «Ти і твоє ім’я»</w:t>
      </w:r>
    </w:p>
    <w:p w:rsidR="00A3536D" w:rsidRPr="00FA189E" w:rsidRDefault="00A3536D" w:rsidP="00FA189E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i/>
          <w:sz w:val="28"/>
          <w:szCs w:val="28"/>
          <w:lang w:val="uk-UA"/>
        </w:rPr>
        <w:t>Цілі:</w:t>
      </w:r>
    </w:p>
    <w:p w:rsidR="00A3536D" w:rsidRPr="00FA189E" w:rsidRDefault="00A3536D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sz w:val="28"/>
          <w:szCs w:val="28"/>
          <w:lang w:val="uk-UA"/>
        </w:rPr>
        <w:t>– розвинути самостійність, творчий підхід до завдання, лідерські</w:t>
      </w:r>
      <w:r w:rsidR="00FA18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навички в учасників тренінгу;</w:t>
      </w:r>
    </w:p>
    <w:p w:rsidR="00A3536D" w:rsidRPr="00FA189E" w:rsidRDefault="00A3536D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sz w:val="28"/>
          <w:szCs w:val="28"/>
          <w:lang w:val="uk-UA"/>
        </w:rPr>
        <w:t>– потренуватися в самооцінці та самопрезентації.</w:t>
      </w:r>
    </w:p>
    <w:p w:rsidR="00A3536D" w:rsidRPr="00FA189E" w:rsidRDefault="00A3536D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i/>
          <w:sz w:val="28"/>
          <w:szCs w:val="28"/>
          <w:lang w:val="uk-UA"/>
        </w:rPr>
        <w:t>Ресурси: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 xml:space="preserve"> дошка. / фліп-чарт, маркери, папір і ручка для кожного</w:t>
      </w:r>
      <w:r w:rsidR="00FA18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гравця.</w:t>
      </w:r>
    </w:p>
    <w:p w:rsidR="00A3536D" w:rsidRPr="00FA189E" w:rsidRDefault="00A3536D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i/>
          <w:sz w:val="28"/>
          <w:szCs w:val="28"/>
          <w:lang w:val="uk-UA"/>
        </w:rPr>
        <w:t>Тривалість :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 xml:space="preserve"> 15–30 хвилин.</w:t>
      </w:r>
    </w:p>
    <w:p w:rsidR="00A3536D" w:rsidRPr="00FA189E" w:rsidRDefault="00A3536D" w:rsidP="00FA189E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i/>
          <w:sz w:val="28"/>
          <w:szCs w:val="28"/>
          <w:lang w:val="uk-UA"/>
        </w:rPr>
        <w:t>Хід вправи</w:t>
      </w:r>
    </w:p>
    <w:p w:rsidR="00A3536D" w:rsidRPr="00FA189E" w:rsidRDefault="00A3536D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sz w:val="28"/>
          <w:szCs w:val="28"/>
          <w:lang w:val="uk-UA"/>
        </w:rPr>
        <w:t>Покладіть перед собою аркуш паперу і напишіть на ньому по</w:t>
      </w:r>
      <w:r w:rsidR="00FA18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вертикалі ваше ім’я. Зосередьтеся! У вас є 5 хвилин, щоб написати проти</w:t>
      </w:r>
      <w:r w:rsidR="00FA18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кожної букви якість свого характеру, яку ви в собі знаєте і цінуєте.</w:t>
      </w:r>
    </w:p>
    <w:p w:rsidR="00A3536D" w:rsidRPr="00FA189E" w:rsidRDefault="00A3536D" w:rsidP="00FA189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b/>
          <w:sz w:val="28"/>
          <w:szCs w:val="28"/>
          <w:lang w:val="uk-UA"/>
        </w:rPr>
        <w:t>Вправа 2. «Коло і я»</w:t>
      </w:r>
    </w:p>
    <w:p w:rsidR="00A3536D" w:rsidRPr="00FA189E" w:rsidRDefault="00A3536D" w:rsidP="00FA189E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i/>
          <w:sz w:val="28"/>
          <w:szCs w:val="28"/>
          <w:lang w:val="uk-UA"/>
        </w:rPr>
        <w:t>Цілі:</w:t>
      </w:r>
    </w:p>
    <w:p w:rsidR="00A3536D" w:rsidRPr="00FA189E" w:rsidRDefault="00A3536D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sz w:val="28"/>
          <w:szCs w:val="28"/>
          <w:lang w:val="uk-UA"/>
        </w:rPr>
        <w:t>–дати можливість учасникам тренінгу проявити лідерські якості;</w:t>
      </w:r>
    </w:p>
    <w:p w:rsidR="00A3536D" w:rsidRPr="00FA189E" w:rsidRDefault="00A3536D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sz w:val="28"/>
          <w:szCs w:val="28"/>
          <w:lang w:val="uk-UA"/>
        </w:rPr>
        <w:t>–навчити вмінню розпізнати характер ситуації, діяти адекватно</w:t>
      </w:r>
      <w:r w:rsidR="00FA18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існуючим умовам;</w:t>
      </w:r>
    </w:p>
    <w:p w:rsidR="00A3536D" w:rsidRPr="00FA189E" w:rsidRDefault="00A3536D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sz w:val="28"/>
          <w:szCs w:val="28"/>
          <w:lang w:val="uk-UA"/>
        </w:rPr>
        <w:t>–потренуватися в здатності переконувати як в навичці, необхідній для</w:t>
      </w:r>
      <w:r w:rsidR="00FA18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лідера;</w:t>
      </w:r>
    </w:p>
    <w:p w:rsidR="00A3536D" w:rsidRPr="00FA189E" w:rsidRDefault="00A3536D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sz w:val="28"/>
          <w:szCs w:val="28"/>
          <w:lang w:val="uk-UA"/>
        </w:rPr>
        <w:t>–вивчити вплив суперництва на групову взаємодію.</w:t>
      </w:r>
    </w:p>
    <w:p w:rsidR="00A3536D" w:rsidRPr="00FA189E" w:rsidRDefault="00A3536D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i/>
          <w:sz w:val="28"/>
          <w:szCs w:val="28"/>
          <w:lang w:val="uk-UA"/>
        </w:rPr>
        <w:t>Розмір групи: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 xml:space="preserve"> оптимальна кількість учасників 8–15 осіб.</w:t>
      </w:r>
    </w:p>
    <w:p w:rsidR="00A3536D" w:rsidRPr="00FA189E" w:rsidRDefault="00A3536D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i/>
          <w:sz w:val="28"/>
          <w:szCs w:val="28"/>
          <w:lang w:val="uk-UA"/>
        </w:rPr>
        <w:t>Ресурси: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 xml:space="preserve"> не потрібні.</w:t>
      </w:r>
    </w:p>
    <w:p w:rsidR="00A3536D" w:rsidRPr="00FA189E" w:rsidRDefault="00A3536D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i/>
          <w:sz w:val="28"/>
          <w:szCs w:val="28"/>
          <w:lang w:val="uk-UA"/>
        </w:rPr>
        <w:t>Тривалість :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 xml:space="preserve"> 20 хвилин.</w:t>
      </w:r>
    </w:p>
    <w:p w:rsidR="00A3536D" w:rsidRPr="00FA189E" w:rsidRDefault="00A3536D" w:rsidP="00FA189E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Хід вправи</w:t>
      </w:r>
    </w:p>
    <w:p w:rsidR="00A3536D" w:rsidRPr="00FA189E" w:rsidRDefault="00A3536D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sz w:val="28"/>
          <w:szCs w:val="28"/>
          <w:lang w:val="uk-UA"/>
        </w:rPr>
        <w:t>Для цієї вправи потрібно сміливець-доброволець, готовий перший</w:t>
      </w:r>
      <w:r w:rsidR="00FA18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вступити в гру.</w:t>
      </w:r>
      <w:r w:rsidR="00FA18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Учасники утворюють тісне коло, який буде всіляко перешкоджати</w:t>
      </w:r>
      <w:r w:rsidR="00FA18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попаданню в нього нашого героя.</w:t>
      </w:r>
      <w:r w:rsidR="00FA18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Йому дається всього три хвилини, щоб силою переконання</w:t>
      </w:r>
      <w:r w:rsidR="00FA18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(умовляннями, погрозами, обіцянками), спритністю (пірнути, прослизнути,</w:t>
      </w:r>
      <w:r w:rsidR="00FA18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прорватися тощо), хитрістю (обіцянки, компліменти), щирістю переконати</w:t>
      </w:r>
      <w:r w:rsidR="00FA18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коло і окремих його представників впустити його в центр.</w:t>
      </w:r>
      <w:r w:rsidR="00FA18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Наш герой відходить від кола на два-три метри. Всі учасники стоять</w:t>
      </w:r>
      <w:r w:rsidR="00FA18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до нього спинами, утворивши коло, взявшись за руки ...</w:t>
      </w:r>
    </w:p>
    <w:p w:rsidR="00A3536D" w:rsidRPr="00FA189E" w:rsidRDefault="00A3536D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i/>
          <w:sz w:val="28"/>
          <w:szCs w:val="28"/>
          <w:lang w:val="uk-UA"/>
        </w:rPr>
        <w:t>Завершення: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 xml:space="preserve"> обговорення вправи.</w:t>
      </w:r>
      <w:r w:rsidR="00FA18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В кінці вправи обов’язково обговорюємо стратегію поведінки гравців.</w:t>
      </w:r>
      <w:r w:rsidR="00FA18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Як вони поводилися тут, а як – у звичайних життєвих умовах? Чи є різниця</w:t>
      </w:r>
      <w:r w:rsidR="00FA18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між змодельованою і реальною поведінкою? Якщо так / ні, то чому?</w:t>
      </w:r>
    </w:p>
    <w:p w:rsidR="00A3536D" w:rsidRPr="00FA189E" w:rsidRDefault="00A3536D" w:rsidP="00FA189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b/>
          <w:sz w:val="28"/>
          <w:szCs w:val="28"/>
          <w:lang w:val="uk-UA"/>
        </w:rPr>
        <w:t>Вправи-техніки</w:t>
      </w:r>
    </w:p>
    <w:p w:rsidR="00A3536D" w:rsidRPr="00FA189E" w:rsidRDefault="00A3536D" w:rsidP="00FA189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b/>
          <w:sz w:val="28"/>
          <w:szCs w:val="28"/>
          <w:lang w:val="uk-UA"/>
        </w:rPr>
        <w:t>Техніка «Досвідчений вовк»</w:t>
      </w:r>
    </w:p>
    <w:p w:rsidR="00A3536D" w:rsidRPr="00FA189E" w:rsidRDefault="00A3536D" w:rsidP="00FA189E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i/>
          <w:sz w:val="28"/>
          <w:szCs w:val="28"/>
          <w:lang w:val="uk-UA"/>
        </w:rPr>
        <w:t>Цілі:</w:t>
      </w:r>
    </w:p>
    <w:p w:rsidR="00A3536D" w:rsidRPr="00FA189E" w:rsidRDefault="00A3536D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sz w:val="28"/>
          <w:szCs w:val="28"/>
          <w:lang w:val="uk-UA"/>
        </w:rPr>
        <w:t>– розвинути вміння учасників концентруватися на собі, своїх</w:t>
      </w:r>
      <w:r w:rsidR="00FA18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переживаннях та відчуттях;</w:t>
      </w:r>
    </w:p>
    <w:p w:rsidR="00A3536D" w:rsidRPr="00FA189E" w:rsidRDefault="00A3536D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sz w:val="28"/>
          <w:szCs w:val="28"/>
          <w:lang w:val="uk-UA"/>
        </w:rPr>
        <w:t>– розвинути схильність до аналізу і рефлексії;</w:t>
      </w:r>
    </w:p>
    <w:p w:rsidR="00A3536D" w:rsidRPr="00FA189E" w:rsidRDefault="00A3536D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sz w:val="28"/>
          <w:szCs w:val="28"/>
          <w:lang w:val="uk-UA"/>
        </w:rPr>
        <w:t>– розвиток впевненості, сміливості, самостійності,</w:t>
      </w:r>
      <w:r w:rsidR="00FA18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цілеспрямованості, наполегливості, адекватної агресивності як в навичках,</w:t>
      </w:r>
      <w:r w:rsidR="00FA18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необхідних для лідера;</w:t>
      </w:r>
    </w:p>
    <w:p w:rsidR="00A3536D" w:rsidRPr="00FA189E" w:rsidRDefault="00A3536D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sz w:val="28"/>
          <w:szCs w:val="28"/>
          <w:lang w:val="uk-UA"/>
        </w:rPr>
        <w:t>– потренувати вміння ставити мету і досягати її;</w:t>
      </w:r>
    </w:p>
    <w:p w:rsidR="00A3536D" w:rsidRPr="00FA189E" w:rsidRDefault="00A3536D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sz w:val="28"/>
          <w:szCs w:val="28"/>
          <w:lang w:val="uk-UA"/>
        </w:rPr>
        <w:t>– розвивати творчий підхід до завдання, лідерські навички в</w:t>
      </w:r>
      <w:r w:rsidR="00FA18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учасників тренінгу.</w:t>
      </w:r>
    </w:p>
    <w:p w:rsidR="00A3536D" w:rsidRPr="00FA189E" w:rsidRDefault="00A3536D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i/>
          <w:sz w:val="28"/>
          <w:szCs w:val="28"/>
          <w:lang w:val="uk-UA"/>
        </w:rPr>
        <w:t>Ресурси: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 xml:space="preserve"> записи ритмічної, енергійної музики, що створює</w:t>
      </w:r>
      <w:r w:rsidR="00FA18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позитивний емоційний фон.</w:t>
      </w:r>
    </w:p>
    <w:p w:rsidR="00A3536D" w:rsidRPr="00FA189E" w:rsidRDefault="00A3536D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i/>
          <w:sz w:val="28"/>
          <w:szCs w:val="28"/>
          <w:lang w:val="uk-UA"/>
        </w:rPr>
        <w:t>Тривалість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: 5–15 хвилин.</w:t>
      </w:r>
    </w:p>
    <w:p w:rsidR="00A3536D" w:rsidRPr="00FA189E" w:rsidRDefault="00A3536D" w:rsidP="00FA189E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i/>
          <w:sz w:val="28"/>
          <w:szCs w:val="28"/>
          <w:lang w:val="uk-UA"/>
        </w:rPr>
        <w:t>Хід вправи</w:t>
      </w:r>
    </w:p>
    <w:p w:rsidR="00A3536D" w:rsidRPr="00FA189E" w:rsidRDefault="00A3536D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sz w:val="28"/>
          <w:szCs w:val="28"/>
          <w:lang w:val="uk-UA"/>
        </w:rPr>
        <w:t>Закрийте очі і уявіть, що ви плавно занурюєтеся в сон. Сутінки ... Ви</w:t>
      </w:r>
      <w:r w:rsidR="00FA18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розчиняєтеся в темряві.</w:t>
      </w:r>
      <w:r w:rsidR="00FA18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Але ось далеко-далеко попереду з’явилося світло. Воно стає все</w:t>
      </w:r>
      <w:r w:rsidR="00FA18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яскравішим. Ви потрапляєте в зону світла в безкрайньому дикого степу. Ви</w:t>
      </w:r>
      <w:r w:rsidR="00FA18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озираєтеся по сторонах, подібно до дикого звіра. Ви потужний і</w:t>
      </w:r>
      <w:r w:rsidR="00FA18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досвідчений хижак. Ви – вовк. Ви відчуваєте свої потужні лапи, сильні ікла,</w:t>
      </w:r>
      <w:r w:rsidR="00FA18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гнучке тіло. Ви господар цього степу, ви несетеся швидше вітру і радієте</w:t>
      </w:r>
      <w:r w:rsidR="00FA18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своїй силі.</w:t>
      </w:r>
      <w:r w:rsidR="00FA18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 xml:space="preserve">Але раптом ви помічаєте за собою погоню. Вас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lastRenderedPageBreak/>
        <w:t>переслідують три</w:t>
      </w:r>
      <w:r w:rsidR="00FA18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великих, сильних вовка. Сама смерть наступає вам на п’яти. Вам не втекти</w:t>
      </w:r>
      <w:r w:rsidR="00FA18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від погоні. І ви повертаєтеся обличчям до своїх ворогів, ваш відчай</w:t>
      </w:r>
      <w:r w:rsidR="00FA18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переходить в киплячу злість, в лють, ви відчуваєте потужний приплив</w:t>
      </w:r>
      <w:r w:rsidR="00FA18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енергії.</w:t>
      </w:r>
      <w:r w:rsidR="00FA18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Ви накидаєтеся на першого вовка і перегризаєте йому горло. І тут же</w:t>
      </w:r>
      <w:r w:rsidR="00FA18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боретеся з другим вовком. Але самий потужний третій вовк встигає впитися</w:t>
      </w:r>
      <w:r w:rsidR="00FA18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іклами вам в бік. Вас заповнюють гострий біль, злість і відчай. Страх</w:t>
      </w:r>
      <w:r w:rsidR="00FA18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переходить у лють і, зібравши воєдино всі свої сили, ви отримуєте перемогу</w:t>
      </w:r>
      <w:r w:rsidR="00FA18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над ворогом. На степ вже спустилася ніч, і місяць уповні заливає все</w:t>
      </w:r>
      <w:r w:rsidR="00FA18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навколо своїм світлом. Ваше тіло і душа поступово наповнюються впевненістю і силою. Ви виявилися сильнішими трьох найсильніших вовків</w:t>
      </w:r>
      <w:r w:rsidR="00FA18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в цій безкрайнього степу!</w:t>
      </w:r>
    </w:p>
    <w:p w:rsidR="00A3536D" w:rsidRPr="00FA189E" w:rsidRDefault="00A3536D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i/>
          <w:sz w:val="28"/>
          <w:szCs w:val="28"/>
          <w:lang w:val="uk-UA"/>
        </w:rPr>
        <w:t>Завершення: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 xml:space="preserve"> обговорення вправи.</w:t>
      </w:r>
    </w:p>
    <w:p w:rsidR="00A3536D" w:rsidRPr="00FA189E" w:rsidRDefault="00A3536D" w:rsidP="00FA189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b/>
          <w:sz w:val="28"/>
          <w:szCs w:val="28"/>
          <w:lang w:val="uk-UA"/>
        </w:rPr>
        <w:t>Техніка «Візуалізація мети»</w:t>
      </w:r>
    </w:p>
    <w:p w:rsidR="00A3536D" w:rsidRPr="00FA189E" w:rsidRDefault="00A3536D" w:rsidP="00FA189E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i/>
          <w:sz w:val="28"/>
          <w:szCs w:val="28"/>
          <w:lang w:val="uk-UA"/>
        </w:rPr>
        <w:t>Цілі:</w:t>
      </w:r>
    </w:p>
    <w:p w:rsidR="00A3536D" w:rsidRPr="00FA189E" w:rsidRDefault="00A3536D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sz w:val="28"/>
          <w:szCs w:val="28"/>
          <w:lang w:val="uk-UA"/>
        </w:rPr>
        <w:t>– розвинути вміння учасників концентруватися на собі, своїх</w:t>
      </w:r>
      <w:r w:rsidR="00FA18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переживаннях та відчуттях;</w:t>
      </w:r>
    </w:p>
    <w:p w:rsidR="00A3536D" w:rsidRPr="00FA189E" w:rsidRDefault="00A3536D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sz w:val="28"/>
          <w:szCs w:val="28"/>
          <w:lang w:val="uk-UA"/>
        </w:rPr>
        <w:t>– розвинути схильність до аналізу і рефлексії;</w:t>
      </w:r>
    </w:p>
    <w:p w:rsidR="00A3536D" w:rsidRPr="00FA189E" w:rsidRDefault="00A3536D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sz w:val="28"/>
          <w:szCs w:val="28"/>
          <w:lang w:val="uk-UA"/>
        </w:rPr>
        <w:t>– розвиток впевненості, сміливості, самостійності,</w:t>
      </w:r>
      <w:r w:rsidR="00FA18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цілеспрямованості, наполегливості як в навичках, необхідних для лідера;</w:t>
      </w:r>
    </w:p>
    <w:p w:rsidR="00A3536D" w:rsidRPr="00FA189E" w:rsidRDefault="00A3536D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sz w:val="28"/>
          <w:szCs w:val="28"/>
          <w:lang w:val="uk-UA"/>
        </w:rPr>
        <w:t>– потренувати вміння ставити мету і досягати її;</w:t>
      </w:r>
    </w:p>
    <w:p w:rsidR="00A3536D" w:rsidRPr="00FA189E" w:rsidRDefault="00A3536D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sz w:val="28"/>
          <w:szCs w:val="28"/>
          <w:lang w:val="uk-UA"/>
        </w:rPr>
        <w:t>– розвивати творчий підхід до завдання, лідерські навички в</w:t>
      </w:r>
      <w:r w:rsidR="00FA18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учасників тренінгу.</w:t>
      </w:r>
    </w:p>
    <w:p w:rsidR="00A3536D" w:rsidRPr="00FA189E" w:rsidRDefault="00A3536D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sz w:val="28"/>
          <w:szCs w:val="28"/>
          <w:lang w:val="uk-UA"/>
        </w:rPr>
        <w:t>Ресурси: записи ритмічної, енергійної музики, що створює</w:t>
      </w:r>
      <w:r w:rsidR="00FA18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позитивний емоційний фон.</w:t>
      </w:r>
    </w:p>
    <w:p w:rsidR="00A3536D" w:rsidRPr="00FA189E" w:rsidRDefault="00A3536D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sz w:val="28"/>
          <w:szCs w:val="28"/>
          <w:lang w:val="uk-UA"/>
        </w:rPr>
        <w:t>Тривалість: 5–15 хвилин.</w:t>
      </w:r>
    </w:p>
    <w:p w:rsidR="00A3536D" w:rsidRPr="00FA189E" w:rsidRDefault="00A3536D" w:rsidP="00FA189E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i/>
          <w:sz w:val="28"/>
          <w:szCs w:val="28"/>
          <w:lang w:val="uk-UA"/>
        </w:rPr>
        <w:t>Хід вправи</w:t>
      </w:r>
    </w:p>
    <w:p w:rsidR="00A3536D" w:rsidRPr="00FA189E" w:rsidRDefault="00A3536D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sz w:val="28"/>
          <w:szCs w:val="28"/>
          <w:lang w:val="uk-UA"/>
        </w:rPr>
        <w:t>Уявіть свою мету у вигляді мішені. Випускаючи стрілу з лука,</w:t>
      </w:r>
      <w:r w:rsidR="00FA18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злийтеся з нею воєдино, уявіть, що ви і є ця стріла. Спрямовуйте її подумки</w:t>
      </w:r>
      <w:r w:rsidR="00FA18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в саме «яблучко».</w:t>
      </w:r>
      <w:r w:rsidR="00FA18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А тепер подумки уявіть собі те, що ви хочете отримати в результаті</w:t>
      </w:r>
      <w:r w:rsidR="00FA18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досягнення мети. Детально, шліфуючи найдрібніші деталі. Визначте час</w:t>
      </w:r>
      <w:r w:rsidR="00FA18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досягнення мети, способи і так далі.</w:t>
      </w:r>
      <w:r w:rsidR="00FA18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Знову уявіть свою мету у вигляді мішені. Що ви бачите на мішені?</w:t>
      </w:r>
      <w:r w:rsidR="00FA18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Що ви відчуваєте в цей момент? Що чуєте? Виділіть невербальні сигнали.</w:t>
      </w:r>
      <w:r w:rsidR="00FA18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Приберіть всі проміжні етапи досягнення мети.</w:t>
      </w:r>
      <w:r w:rsidR="00FA18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Злийтеся з досягнутою метою і подивіться назад: а чи потрібно було</w:t>
      </w:r>
      <w:r w:rsidR="00FA18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прагнути до її досягнення? Своє чи бажання ви реалізували? Що ви</w:t>
      </w:r>
      <w:r w:rsidR="00FA18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виграли? Що програли?</w:t>
      </w:r>
      <w:r w:rsidR="00FA18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 xml:space="preserve">Якщо ви задоволені результатом, то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lastRenderedPageBreak/>
        <w:t>переходьте до дії.</w:t>
      </w:r>
      <w:r w:rsidR="00FA18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Оцініть свій потенціал. Зберіть необхідну інформацію, обробіть її.</w:t>
      </w:r>
      <w:r w:rsidR="00FA18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Визначте конкретні етапи досягнення мети. І вперед!</w:t>
      </w:r>
    </w:p>
    <w:p w:rsidR="00A3536D" w:rsidRPr="00FA189E" w:rsidRDefault="00A3536D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2289">
        <w:rPr>
          <w:rFonts w:ascii="Times New Roman" w:hAnsi="Times New Roman" w:cs="Times New Roman"/>
          <w:i/>
          <w:sz w:val="28"/>
          <w:szCs w:val="28"/>
          <w:lang w:val="uk-UA"/>
        </w:rPr>
        <w:t>Завершення: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 xml:space="preserve"> обговорення вправи.</w:t>
      </w:r>
      <w:r w:rsidR="000522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Втім, варто звернути увагу і на деякі суттєві моменти, що</w:t>
      </w:r>
      <w:r w:rsidR="000522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перешкоджають досягненню мети. Як тільки почнете спотикатися, вам це</w:t>
      </w:r>
      <w:r w:rsidR="000522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дуже допоможе. Отже, що заважає реальному досягненню поставленої</w:t>
      </w:r>
      <w:r w:rsidR="000522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мети:</w:t>
      </w:r>
    </w:p>
    <w:p w:rsidR="00A3536D" w:rsidRPr="00FA189E" w:rsidRDefault="00A3536D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sz w:val="28"/>
          <w:szCs w:val="28"/>
          <w:lang w:val="uk-UA"/>
        </w:rPr>
        <w:t>– боязнь розширити межі своєї мрії?</w:t>
      </w:r>
    </w:p>
    <w:p w:rsidR="00A3536D" w:rsidRPr="00FA189E" w:rsidRDefault="00A3536D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sz w:val="28"/>
          <w:szCs w:val="28"/>
          <w:lang w:val="uk-UA"/>
        </w:rPr>
        <w:t>– страх перед провалом. Чужий негативний досвід в якомусь</w:t>
      </w:r>
      <w:r w:rsidR="000522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подібному заході?</w:t>
      </w:r>
    </w:p>
    <w:p w:rsidR="00A3536D" w:rsidRPr="00FA189E" w:rsidRDefault="00A3536D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sz w:val="28"/>
          <w:szCs w:val="28"/>
          <w:lang w:val="uk-UA"/>
        </w:rPr>
        <w:t>– робота, організована за шаблоном, з використанням</w:t>
      </w:r>
      <w:r w:rsidR="000522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стереотипних уявлень про методи досягнення мети?</w:t>
      </w:r>
    </w:p>
    <w:p w:rsidR="00A3536D" w:rsidRPr="00FA189E" w:rsidRDefault="00A3536D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sz w:val="28"/>
          <w:szCs w:val="28"/>
          <w:lang w:val="uk-UA"/>
        </w:rPr>
        <w:t>– дискомфорт при погляді на попередні або проміжні результати?</w:t>
      </w:r>
    </w:p>
    <w:p w:rsidR="00A3536D" w:rsidRPr="00FA189E" w:rsidRDefault="00A3536D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sz w:val="28"/>
          <w:szCs w:val="28"/>
          <w:lang w:val="uk-UA"/>
        </w:rPr>
        <w:t>– мета не є пріоритетною? Втрата концентрації уваги та зусиль на</w:t>
      </w:r>
      <w:r w:rsidR="000522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досягненні мети?</w:t>
      </w:r>
    </w:p>
    <w:p w:rsidR="00A3536D" w:rsidRPr="00FA189E" w:rsidRDefault="00A3536D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sz w:val="28"/>
          <w:szCs w:val="28"/>
          <w:lang w:val="uk-UA"/>
        </w:rPr>
        <w:t>– вибір чиєїсь чужої мети, а не власної, підпадання під вплив</w:t>
      </w:r>
      <w:r w:rsidR="000522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інших?</w:t>
      </w:r>
    </w:p>
    <w:p w:rsidR="00A3536D" w:rsidRPr="00FA189E" w:rsidRDefault="00A3536D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sz w:val="28"/>
          <w:szCs w:val="28"/>
          <w:lang w:val="uk-UA"/>
        </w:rPr>
        <w:t>– небажання вчасно звернутися за допомогою?</w:t>
      </w:r>
    </w:p>
    <w:p w:rsidR="00A3536D" w:rsidRPr="00052289" w:rsidRDefault="00A3536D" w:rsidP="00FA189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52289">
        <w:rPr>
          <w:rFonts w:ascii="Times New Roman" w:hAnsi="Times New Roman" w:cs="Times New Roman"/>
          <w:b/>
          <w:sz w:val="28"/>
          <w:szCs w:val="28"/>
          <w:lang w:val="uk-UA"/>
        </w:rPr>
        <w:t>Вправа «Лабіринт»</w:t>
      </w:r>
    </w:p>
    <w:p w:rsidR="00A3536D" w:rsidRPr="00052289" w:rsidRDefault="00A3536D" w:rsidP="00FA189E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52289">
        <w:rPr>
          <w:rFonts w:ascii="Times New Roman" w:hAnsi="Times New Roman" w:cs="Times New Roman"/>
          <w:i/>
          <w:sz w:val="28"/>
          <w:szCs w:val="28"/>
          <w:lang w:val="uk-UA"/>
        </w:rPr>
        <w:t>Цілі:</w:t>
      </w:r>
    </w:p>
    <w:p w:rsidR="00A3536D" w:rsidRPr="00FA189E" w:rsidRDefault="00A3536D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sz w:val="28"/>
          <w:szCs w:val="28"/>
          <w:lang w:val="uk-UA"/>
        </w:rPr>
        <w:t>– дати можливість учасникам тренінгу проявити лідерські якості;</w:t>
      </w:r>
    </w:p>
    <w:p w:rsidR="00A3536D" w:rsidRPr="00FA189E" w:rsidRDefault="00A3536D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sz w:val="28"/>
          <w:szCs w:val="28"/>
          <w:lang w:val="uk-UA"/>
        </w:rPr>
        <w:t>– обговорити і перевірити на практиці ефективність методів</w:t>
      </w:r>
      <w:r w:rsidR="000522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передачі і сприйняття інформації;</w:t>
      </w:r>
    </w:p>
    <w:p w:rsidR="00A3536D" w:rsidRPr="00FA189E" w:rsidRDefault="00A3536D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sz w:val="28"/>
          <w:szCs w:val="28"/>
          <w:lang w:val="uk-UA"/>
        </w:rPr>
        <w:t>– зміцнити міжособистісні відносини в групі шляхом створення</w:t>
      </w:r>
      <w:r w:rsidR="000522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моделі, що вимагає відповідальності за партнера, уміння сконцентруватися</w:t>
      </w:r>
      <w:r w:rsidR="000522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на його проблемах, емпатії;</w:t>
      </w:r>
    </w:p>
    <w:p w:rsidR="00A3536D" w:rsidRPr="00FA189E" w:rsidRDefault="00A3536D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sz w:val="28"/>
          <w:szCs w:val="28"/>
          <w:lang w:val="uk-UA"/>
        </w:rPr>
        <w:t>– опрацювати в ігровій формі можливості реакції на кризову</w:t>
      </w:r>
      <w:r w:rsidR="000522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ситуацію, поведінку в умовах невідомості.</w:t>
      </w:r>
    </w:p>
    <w:p w:rsidR="00A3536D" w:rsidRPr="00FA189E" w:rsidRDefault="00A3536D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sz w:val="28"/>
          <w:szCs w:val="28"/>
          <w:lang w:val="uk-UA"/>
        </w:rPr>
        <w:t>Розмір групи: не важливий, так як кожен раз в полі знаходяться два</w:t>
      </w:r>
      <w:r w:rsidR="000522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гравці.</w:t>
      </w:r>
    </w:p>
    <w:p w:rsidR="00A3536D" w:rsidRPr="00FA189E" w:rsidRDefault="00A3536D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2289">
        <w:rPr>
          <w:rFonts w:ascii="Times New Roman" w:hAnsi="Times New Roman" w:cs="Times New Roman"/>
          <w:i/>
          <w:sz w:val="28"/>
          <w:szCs w:val="28"/>
          <w:lang w:val="uk-UA"/>
        </w:rPr>
        <w:t>Ресурси: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 xml:space="preserve"> велика кімната, будь-який матеріал для позначення меж</w:t>
      </w:r>
      <w:r w:rsidR="000522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поля. Дошка / фліп-чарт для запису результатів.</w:t>
      </w:r>
    </w:p>
    <w:p w:rsidR="00A3536D" w:rsidRPr="00FA189E" w:rsidRDefault="00A3536D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2289">
        <w:rPr>
          <w:rFonts w:ascii="Times New Roman" w:hAnsi="Times New Roman" w:cs="Times New Roman"/>
          <w:i/>
          <w:sz w:val="28"/>
          <w:szCs w:val="28"/>
          <w:lang w:val="uk-UA"/>
        </w:rPr>
        <w:t>Тривалість: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 xml:space="preserve"> залежно від завдань тренера і розмірів групи. В</w:t>
      </w:r>
      <w:r w:rsidR="000522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середньому одна пара проходить лабіринт за 2–3 хвилини.</w:t>
      </w:r>
    </w:p>
    <w:p w:rsidR="00052289" w:rsidRDefault="00052289" w:rsidP="00FA189E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052289" w:rsidRDefault="00052289" w:rsidP="00FA189E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052289" w:rsidRDefault="00A3536D" w:rsidP="00FA189E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52289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Хід вправи</w:t>
      </w:r>
    </w:p>
    <w:p w:rsidR="00A3536D" w:rsidRPr="00052289" w:rsidRDefault="00A3536D" w:rsidP="00FA189E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sz w:val="28"/>
          <w:szCs w:val="28"/>
          <w:lang w:val="uk-UA"/>
        </w:rPr>
        <w:t>На підлозі позначається кольоровий клейкою стрічкою, малюється</w:t>
      </w:r>
      <w:r w:rsidR="00052289">
        <w:rPr>
          <w:rFonts w:ascii="Times New Roman" w:hAnsi="Times New Roman" w:cs="Times New Roman"/>
          <w:i/>
          <w:sz w:val="28"/>
          <w:szCs w:val="28"/>
          <w:lang w:val="uk-UA"/>
        </w:rPr>
        <w:br/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крейдою, відзначається ланцюжком з покладених стільців (або будь-яким</w:t>
      </w:r>
      <w:r w:rsidR="0005228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 xml:space="preserve">іншим способом) маршрут. Він являє собою звивисту стежку завдовжки </w:t>
      </w:r>
      <w:r w:rsidR="0005228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чотири-шість метрів і шириною близько метра. Один з пари гравців починає</w:t>
      </w:r>
      <w:r w:rsidR="0005228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гру як ведучий, другому зав’язують очі – він ведений. Його завдання –</w:t>
      </w:r>
      <w:r w:rsidR="0005228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пройти по маршруту і не заплутатися в лабіринті. Ведучий дає словесні</w:t>
      </w:r>
      <w:r w:rsidR="0005228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вказівки: вліво, вправо, два кроки в бік тощо. Йому не можна торкатися</w:t>
      </w:r>
      <w:r w:rsidR="0005228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веденого руками і якось, крім слів, керувати діями партнера.</w:t>
      </w:r>
      <w:r w:rsidR="0005228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Після того як ведений долає маршрут, його результат записується на</w:t>
      </w:r>
      <w:r w:rsidR="0005228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дошці. Потім в парі учасники міняються ролями, і фіксується час, за який</w:t>
      </w:r>
      <w:r w:rsidR="0005228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другий учасник пройшов лабіринт. Визначається загальний час пари. В</w:t>
      </w:r>
      <w:r w:rsidR="0005228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кінці можна назвати пару-переможницю, ту, яка пройшла маршрут в</w:t>
      </w:r>
      <w:r w:rsidR="0005228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найкоротший термін.</w:t>
      </w:r>
      <w:r w:rsidR="0005228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Отже, все розбилися на пари і готові до гри. Скажіть, ви всі впевнені у</w:t>
      </w:r>
      <w:r w:rsidR="0005228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своїх силах? В надійності партнерів? Чи бувало, що в стані напруги ви</w:t>
      </w:r>
      <w:r w:rsidR="0005228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втрачали над собою контроль і забували найпростіші речі? Наприклад, всі</w:t>
      </w:r>
      <w:r w:rsidR="0005228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знають, де ліва, права сторони? Як рухатися вперед і назад? Покажіть, будь</w:t>
      </w:r>
      <w:r w:rsidR="0005228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ласка, рукою ці напрямки! Ви впевнені, що навіть у складній ситуації не</w:t>
      </w:r>
      <w:r w:rsidR="0005228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переплутаєте ці поняття? Що ж, чудово! Кілька речей, на які я хотів би</w:t>
      </w:r>
      <w:r w:rsidR="0005228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звернути увагу учасників:</w:t>
      </w:r>
    </w:p>
    <w:p w:rsidR="00A3536D" w:rsidRPr="00FA189E" w:rsidRDefault="00A3536D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sz w:val="28"/>
          <w:szCs w:val="28"/>
          <w:lang w:val="uk-UA"/>
        </w:rPr>
        <w:t>– ведучий несе повну відповідальність за веденого. Він чітко і</w:t>
      </w:r>
      <w:r w:rsidR="000522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вчасно попереджає його про всіх можливі небезпеки і перепони;</w:t>
      </w:r>
    </w:p>
    <w:p w:rsidR="00A3536D" w:rsidRPr="00FA189E" w:rsidRDefault="00A3536D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sz w:val="28"/>
          <w:szCs w:val="28"/>
          <w:lang w:val="uk-UA"/>
        </w:rPr>
        <w:t>– прохання до всіх без винятку учасникам: запам’ятайте, будь</w:t>
      </w:r>
      <w:r w:rsidR="000522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ласка, всі свої відчуття, емоції в двох ролях – ведучого і веденого;</w:t>
      </w:r>
    </w:p>
    <w:p w:rsidR="00A3536D" w:rsidRPr="00FA189E" w:rsidRDefault="00A3536D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sz w:val="28"/>
          <w:szCs w:val="28"/>
          <w:lang w:val="uk-UA"/>
        </w:rPr>
        <w:t>– завдання глядачам: успіх залежить і від вас. Дотримуйтесь тиші,</w:t>
      </w:r>
      <w:r w:rsidR="000522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щоб не заважати контакту між партнерами на майданчику. Зверніть</w:t>
      </w:r>
      <w:r w:rsidR="000522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особливу увагу на те, як змінюється у людини, що проходить лабіринт, мова</w:t>
      </w:r>
      <w:r w:rsidR="000522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тіла і чому це відбувається? Хода, спина, руки розкажуть вам чимало про</w:t>
      </w:r>
      <w:r w:rsidR="000522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переживання героя. Запам’ятайте всі ці деталі до закінчення гри!</w:t>
      </w:r>
    </w:p>
    <w:p w:rsidR="00A3536D" w:rsidRPr="00FA189E" w:rsidRDefault="00A3536D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sz w:val="28"/>
          <w:szCs w:val="28"/>
          <w:lang w:val="uk-UA"/>
        </w:rPr>
        <w:t>Ну, а зараз я запрошую на майданчик першу пару. Успіху вам!</w:t>
      </w:r>
      <w:r w:rsidR="000522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Закінчилася подорож по лабіринту. Оголошуються підсумки і</w:t>
      </w:r>
      <w:r w:rsidR="000522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переможці.</w:t>
      </w:r>
    </w:p>
    <w:p w:rsidR="00A3536D" w:rsidRPr="00FA189E" w:rsidRDefault="00A3536D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2289">
        <w:rPr>
          <w:rFonts w:ascii="Times New Roman" w:hAnsi="Times New Roman" w:cs="Times New Roman"/>
          <w:i/>
          <w:sz w:val="28"/>
          <w:szCs w:val="28"/>
          <w:lang w:val="uk-UA"/>
        </w:rPr>
        <w:t>Завершення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: обговорення гри.</w:t>
      </w:r>
    </w:p>
    <w:p w:rsidR="00A3536D" w:rsidRPr="00FA189E" w:rsidRDefault="00A3536D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sz w:val="28"/>
          <w:szCs w:val="28"/>
          <w:lang w:val="uk-UA"/>
        </w:rPr>
        <w:t>Що відчували учасники? Що бачили з боку глядачі?</w:t>
      </w:r>
    </w:p>
    <w:p w:rsidR="00A3536D" w:rsidRPr="00052289" w:rsidRDefault="00A3536D" w:rsidP="00FA189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05228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Модуль 2. Структура образу лідера.</w:t>
      </w:r>
    </w:p>
    <w:p w:rsidR="00A3536D" w:rsidRPr="00052289" w:rsidRDefault="00A3536D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52289">
        <w:rPr>
          <w:rFonts w:ascii="Times New Roman" w:hAnsi="Times New Roman" w:cs="Times New Roman"/>
          <w:sz w:val="28"/>
          <w:szCs w:val="28"/>
          <w:u w:val="single"/>
          <w:lang w:val="uk-UA"/>
        </w:rPr>
        <w:t>Способи позиціонування лідерських якостей</w:t>
      </w:r>
    </w:p>
    <w:p w:rsidR="00A3536D" w:rsidRPr="00052289" w:rsidRDefault="00A3536D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52289">
        <w:rPr>
          <w:rFonts w:ascii="Times New Roman" w:hAnsi="Times New Roman" w:cs="Times New Roman"/>
          <w:sz w:val="28"/>
          <w:szCs w:val="28"/>
          <w:u w:val="single"/>
          <w:lang w:val="uk-UA"/>
        </w:rPr>
        <w:t>Теоретичний компонент модулю</w:t>
      </w:r>
      <w:r w:rsidR="00052289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.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Основні риси лідера. Харизматичні характеристики лідера. Основні</w:t>
      </w:r>
      <w:r w:rsidR="00052289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лідерські якості: їх оцінка, формування та розвиток. Стилі лідерства. Чинники формування стилів управління. Самопрезентація. PRтехнології у самопрезентації.</w:t>
      </w:r>
    </w:p>
    <w:p w:rsidR="00A3536D" w:rsidRPr="00052289" w:rsidRDefault="00A3536D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52289">
        <w:rPr>
          <w:rFonts w:ascii="Times New Roman" w:hAnsi="Times New Roman" w:cs="Times New Roman"/>
          <w:sz w:val="28"/>
          <w:szCs w:val="28"/>
          <w:u w:val="single"/>
          <w:lang w:val="uk-UA"/>
        </w:rPr>
        <w:lastRenderedPageBreak/>
        <w:t>Практичний компонент модулю</w:t>
      </w:r>
    </w:p>
    <w:p w:rsidR="00A3536D" w:rsidRPr="00052289" w:rsidRDefault="00A3536D" w:rsidP="00FA189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52289">
        <w:rPr>
          <w:rFonts w:ascii="Times New Roman" w:hAnsi="Times New Roman" w:cs="Times New Roman"/>
          <w:b/>
          <w:sz w:val="28"/>
          <w:szCs w:val="28"/>
          <w:lang w:val="uk-UA"/>
        </w:rPr>
        <w:t>Вправа «Візитна картка»</w:t>
      </w:r>
    </w:p>
    <w:p w:rsidR="00A3536D" w:rsidRPr="00052289" w:rsidRDefault="00A3536D" w:rsidP="00FA189E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52289">
        <w:rPr>
          <w:rFonts w:ascii="Times New Roman" w:hAnsi="Times New Roman" w:cs="Times New Roman"/>
          <w:i/>
          <w:sz w:val="28"/>
          <w:szCs w:val="28"/>
          <w:lang w:val="uk-UA"/>
        </w:rPr>
        <w:t>Цілі:</w:t>
      </w:r>
    </w:p>
    <w:p w:rsidR="00A3536D" w:rsidRPr="00FA189E" w:rsidRDefault="00A3536D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sz w:val="28"/>
          <w:szCs w:val="28"/>
          <w:lang w:val="uk-UA"/>
        </w:rPr>
        <w:t>– тренувати здатність до виявлення Я концепції реальної</w:t>
      </w:r>
      <w:r w:rsidR="000522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самоідентифікації лідера;</w:t>
      </w:r>
    </w:p>
    <w:p w:rsidR="00A3536D" w:rsidRPr="00FA189E" w:rsidRDefault="00A3536D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sz w:val="28"/>
          <w:szCs w:val="28"/>
          <w:lang w:val="uk-UA"/>
        </w:rPr>
        <w:t>– розвивати здібності лідера;</w:t>
      </w:r>
    </w:p>
    <w:p w:rsidR="00A3536D" w:rsidRPr="00FA189E" w:rsidRDefault="00A3536D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sz w:val="28"/>
          <w:szCs w:val="28"/>
          <w:lang w:val="uk-UA"/>
        </w:rPr>
        <w:t>– тренувати такі лідерські якості, як пластичність мислення та</w:t>
      </w:r>
      <w:r w:rsidR="000522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навички ефективної комунікації;</w:t>
      </w:r>
    </w:p>
    <w:p w:rsidR="00A3536D" w:rsidRPr="00FA189E" w:rsidRDefault="00A3536D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sz w:val="28"/>
          <w:szCs w:val="28"/>
          <w:lang w:val="uk-UA"/>
        </w:rPr>
        <w:t>– сприяти тренуванню уміння представляти матеріал виразно і</w:t>
      </w:r>
      <w:r w:rsidR="000522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яскраво.</w:t>
      </w:r>
    </w:p>
    <w:p w:rsidR="00A3536D" w:rsidRPr="00FA189E" w:rsidRDefault="00A3536D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2289">
        <w:rPr>
          <w:rFonts w:ascii="Times New Roman" w:hAnsi="Times New Roman" w:cs="Times New Roman"/>
          <w:i/>
          <w:sz w:val="28"/>
          <w:szCs w:val="28"/>
          <w:lang w:val="uk-UA"/>
        </w:rPr>
        <w:t>Ресурси: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 xml:space="preserve"> великий ватманський лист на кожного учасника; для групи</w:t>
      </w:r>
      <w:r w:rsidR="000522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– фломастери, ножиці, клейка стрічка, фарби, клей, велика</w:t>
      </w:r>
      <w:r w:rsidR="000522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кількість друкованої продукції (рекламні проспекти, брошури, ілюстровані</w:t>
      </w:r>
      <w:r w:rsidR="000522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журнали і газети).</w:t>
      </w:r>
    </w:p>
    <w:p w:rsidR="00A3536D" w:rsidRPr="00FA189E" w:rsidRDefault="00A3536D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2289">
        <w:rPr>
          <w:rFonts w:ascii="Times New Roman" w:hAnsi="Times New Roman" w:cs="Times New Roman"/>
          <w:i/>
          <w:sz w:val="28"/>
          <w:szCs w:val="28"/>
          <w:lang w:val="uk-UA"/>
        </w:rPr>
        <w:t>Тривалість :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 xml:space="preserve"> 30–45 хвилин.</w:t>
      </w:r>
    </w:p>
    <w:p w:rsidR="00A3536D" w:rsidRPr="00052289" w:rsidRDefault="00A3536D" w:rsidP="00FA189E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52289">
        <w:rPr>
          <w:rFonts w:ascii="Times New Roman" w:hAnsi="Times New Roman" w:cs="Times New Roman"/>
          <w:i/>
          <w:sz w:val="28"/>
          <w:szCs w:val="28"/>
          <w:lang w:val="uk-UA"/>
        </w:rPr>
        <w:t>Хід вправи</w:t>
      </w:r>
    </w:p>
    <w:p w:rsidR="00A3536D" w:rsidRPr="00FA189E" w:rsidRDefault="00A3536D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sz w:val="28"/>
          <w:szCs w:val="28"/>
          <w:lang w:val="uk-UA"/>
        </w:rPr>
        <w:t>«Візитна картка» – серйозне завдання, яке дає можливість</w:t>
      </w:r>
      <w:r w:rsidR="000522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стимулювати здійснення самоаналізу, самоідентифікацію учасника</w:t>
      </w:r>
      <w:r w:rsidR="000522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тренінгу. Така робота є необхідним попереднім етапом для самоактуалізації</w:t>
      </w:r>
      <w:r w:rsidR="000522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– витягування з пасиву в актив поведінки всіх тих необхідних уявлень,</w:t>
      </w:r>
      <w:r w:rsidR="000522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умінь, навичок, якими володіє претендент на лідерство.</w:t>
      </w:r>
      <w:r w:rsidR="000522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Ця вправа відмінно працює на початковій стадії тренінгу, так як вона</w:t>
      </w:r>
      <w:r w:rsidR="000522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передбачає знайомство учасників групи один з одним. Крім того, умови</w:t>
      </w:r>
      <w:r w:rsidR="000522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роботи вимагають від учасників різноманітних і недирективних контактів з</w:t>
      </w:r>
      <w:r w:rsidR="000522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членами команди.</w:t>
      </w:r>
      <w:r w:rsidR="00DD76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Спочатку кожен учасник складає отриманий ним ватманський лист по</w:t>
      </w:r>
      <w:r w:rsidR="00DD76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вертикалі навпіл і робить в цьому місці розріз (великий настільки, щоб в</w:t>
      </w:r>
      <w:r w:rsidR="00DD76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отвір, що утворився можна було просунути голову). Якщо тепер ми</w:t>
      </w:r>
      <w:r w:rsidR="00DD76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одягнемо на себе аркуш, то побачимо, що перетворилися в живу рекламну</w:t>
      </w:r>
      <w:r w:rsidR="00DD76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тумбу, у якої є лицьова і тильна сторона.</w:t>
      </w:r>
      <w:r w:rsidR="00DD76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На передній частині аркуша учасники тренінгу складуть</w:t>
      </w:r>
      <w:r w:rsidR="00DD76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індивідуальний колаж, що розповідає про особисті особливості гравця. Тут,</w:t>
      </w:r>
      <w:r w:rsidR="00DD76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на «грудях» потрібно підкреслити достоїнства, але не забути і про якості,</w:t>
      </w:r>
      <w:r w:rsidR="00DD76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які, м’яко кажучи, не радують вас. На тильній стороні ватманського аркуша</w:t>
      </w:r>
      <w:r w:rsidR="00DD76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(«спинці») відобразимо те, до чого ви прагнете, про що мрієте, чого хотіли</w:t>
      </w:r>
      <w:r w:rsidR="00DD76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б досягти.</w:t>
      </w:r>
      <w:r w:rsidR="00DD76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Сам колаж складається з текстів, малюнків, фотографій, які можна</w:t>
      </w:r>
      <w:r w:rsidR="00DD76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вирізати з наявної друкованої продукції та доповнити при необхідності</w:t>
      </w:r>
      <w:r w:rsidR="00DD76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малюнками і написами, зробленими від руки.</w:t>
      </w:r>
      <w:r w:rsidR="00DD76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Коли робота по створенню візитної картки завершена, всі надягають</w:t>
      </w:r>
      <w:r w:rsidR="00DD76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на себе колажі та здійснюють променад по кімнаті. Всі гуляють,</w:t>
      </w:r>
      <w:r w:rsidR="00DD76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знайомляться з візитками один одного, спілкуються, задають питання.</w:t>
      </w:r>
      <w:r w:rsidR="00B962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Pr="00DD7621">
        <w:rPr>
          <w:rFonts w:ascii="Times New Roman" w:hAnsi="Times New Roman" w:cs="Times New Roman"/>
          <w:i/>
          <w:sz w:val="28"/>
          <w:szCs w:val="28"/>
          <w:lang w:val="uk-UA"/>
        </w:rPr>
        <w:t>Завершення: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 xml:space="preserve"> обговорення вправи.</w:t>
      </w:r>
    </w:p>
    <w:p w:rsidR="00A3536D" w:rsidRPr="00DD7621" w:rsidRDefault="00A3536D" w:rsidP="00FA189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D7621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Вправа «Матрьошка»</w:t>
      </w:r>
    </w:p>
    <w:p w:rsidR="00A3536D" w:rsidRPr="00DD7621" w:rsidRDefault="00A3536D" w:rsidP="00FA189E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D7621">
        <w:rPr>
          <w:rFonts w:ascii="Times New Roman" w:hAnsi="Times New Roman" w:cs="Times New Roman"/>
          <w:i/>
          <w:sz w:val="28"/>
          <w:szCs w:val="28"/>
          <w:lang w:val="uk-UA"/>
        </w:rPr>
        <w:t>Цілі:</w:t>
      </w:r>
    </w:p>
    <w:p w:rsidR="00A3536D" w:rsidRPr="00FA189E" w:rsidRDefault="00A3536D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sz w:val="28"/>
          <w:szCs w:val="28"/>
          <w:lang w:val="uk-UA"/>
        </w:rPr>
        <w:t>– розвинути в учасників навички самоаналізу;</w:t>
      </w:r>
    </w:p>
    <w:p w:rsidR="00A3536D" w:rsidRPr="00FA189E" w:rsidRDefault="00A3536D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sz w:val="28"/>
          <w:szCs w:val="28"/>
          <w:lang w:val="uk-UA"/>
        </w:rPr>
        <w:t>– допомогти подолати внутрішні бар’єри, страх і невпевненість</w:t>
      </w:r>
      <w:r w:rsidR="00DD76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перед іншими людьми;</w:t>
      </w:r>
    </w:p>
    <w:p w:rsidR="00A3536D" w:rsidRPr="00FA189E" w:rsidRDefault="00A3536D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sz w:val="28"/>
          <w:szCs w:val="28"/>
          <w:lang w:val="uk-UA"/>
        </w:rPr>
        <w:t>– дати можливість членам команди проаналізувати якості, що</w:t>
      </w:r>
      <w:r w:rsidR="00DD76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допомагають і заважають їм бути лідерами.</w:t>
      </w:r>
    </w:p>
    <w:p w:rsidR="00A3536D" w:rsidRPr="00FA189E" w:rsidRDefault="00A3536D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621">
        <w:rPr>
          <w:rFonts w:ascii="Times New Roman" w:hAnsi="Times New Roman" w:cs="Times New Roman"/>
          <w:i/>
          <w:sz w:val="28"/>
          <w:szCs w:val="28"/>
          <w:lang w:val="uk-UA"/>
        </w:rPr>
        <w:t>Розмір групи: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 xml:space="preserve"> оптимальна кількість учасників 10– 15 осіб.</w:t>
      </w:r>
    </w:p>
    <w:p w:rsidR="00A3536D" w:rsidRPr="00FA189E" w:rsidRDefault="00A3536D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621">
        <w:rPr>
          <w:rFonts w:ascii="Times New Roman" w:hAnsi="Times New Roman" w:cs="Times New Roman"/>
          <w:i/>
          <w:sz w:val="28"/>
          <w:szCs w:val="28"/>
          <w:lang w:val="uk-UA"/>
        </w:rPr>
        <w:t>Ресурси: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 xml:space="preserve"> велика матрьошка.</w:t>
      </w:r>
    </w:p>
    <w:p w:rsidR="00A3536D" w:rsidRPr="00FA189E" w:rsidRDefault="00A3536D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621">
        <w:rPr>
          <w:rFonts w:ascii="Times New Roman" w:hAnsi="Times New Roman" w:cs="Times New Roman"/>
          <w:i/>
          <w:sz w:val="28"/>
          <w:szCs w:val="28"/>
          <w:lang w:val="uk-UA"/>
        </w:rPr>
        <w:t>Тривалість :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 xml:space="preserve"> залежно від кількості учасників і рівня саморозкриття.</w:t>
      </w:r>
    </w:p>
    <w:p w:rsidR="00A3536D" w:rsidRPr="00DD7621" w:rsidRDefault="00A3536D" w:rsidP="00FA189E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D7621">
        <w:rPr>
          <w:rFonts w:ascii="Times New Roman" w:hAnsi="Times New Roman" w:cs="Times New Roman"/>
          <w:i/>
          <w:sz w:val="28"/>
          <w:szCs w:val="28"/>
          <w:lang w:val="uk-UA"/>
        </w:rPr>
        <w:t>Хід гри</w:t>
      </w:r>
    </w:p>
    <w:p w:rsidR="00A3536D" w:rsidRPr="00FA189E" w:rsidRDefault="00A3536D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sz w:val="28"/>
          <w:szCs w:val="28"/>
          <w:lang w:val="uk-UA"/>
        </w:rPr>
        <w:t>«Матрьошка» – це одна з психодраматичних технік, яка сприяє</w:t>
      </w:r>
      <w:r w:rsidR="00DD76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саморозкриттю і самопізнанню членів групи. Як завжди при використанні</w:t>
      </w:r>
      <w:r w:rsidR="00DD76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психодраматичних технік, успіх вправи багато в чому залежить від тренера.</w:t>
      </w:r>
      <w:r w:rsidR="00DD76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Успіх цей пов’язаний зі створенням довірливої і підтримуючої атмосфери.</w:t>
      </w:r>
      <w:r w:rsidR="00DD76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Учасники повинні бути зосереджені на висловлюваннях і емоціях</w:t>
      </w:r>
      <w:r w:rsidR="00DD7621">
        <w:rPr>
          <w:rFonts w:ascii="Times New Roman" w:hAnsi="Times New Roman" w:cs="Times New Roman"/>
          <w:sz w:val="28"/>
          <w:szCs w:val="28"/>
          <w:lang w:val="uk-UA"/>
        </w:rPr>
        <w:t xml:space="preserve"> т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оваришів, уникати усіляких коментарів, насмішок, реакцій, які можуть</w:t>
      </w:r>
      <w:r w:rsidR="00DD76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злякати відвертість, образити.</w:t>
      </w:r>
      <w:r w:rsidR="00DD76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Добровольцеві, який вийшов на майданчик з числа учасників</w:t>
      </w:r>
      <w:r w:rsidR="00DD76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тренінгу, дається в руки матрьошка і пропонується відкривати її,</w:t>
      </w:r>
      <w:r w:rsidR="00DD76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добираючись до найменшої лялечки. Кожен шар позначає для учасника</w:t>
      </w:r>
      <w:r w:rsidR="00DD76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його сутність, так що під зовнішньою оболонкою – яким бачать його</w:t>
      </w:r>
      <w:r w:rsidR="00DD76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оточують – ховаються більш глибокі і таємні рівні.</w:t>
      </w:r>
    </w:p>
    <w:p w:rsidR="00A3536D" w:rsidRPr="00FA189E" w:rsidRDefault="00A3536D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sz w:val="28"/>
          <w:szCs w:val="28"/>
          <w:lang w:val="uk-UA"/>
        </w:rPr>
        <w:t>Гра починається словами:</w:t>
      </w:r>
    </w:p>
    <w:p w:rsidR="00A3536D" w:rsidRPr="00FA189E" w:rsidRDefault="00A3536D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sz w:val="28"/>
          <w:szCs w:val="28"/>
          <w:lang w:val="uk-UA"/>
        </w:rPr>
        <w:t>– Це я (ім’я учасника), яким мене бачать оточуючі ...</w:t>
      </w:r>
      <w:r w:rsidR="00DD76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Продовження може бути таким: «Це я – такий, яким мене знають</w:t>
      </w:r>
      <w:r w:rsidR="00DD76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 xml:space="preserve">товариші по </w:t>
      </w:r>
      <w:r w:rsidR="00DD7621">
        <w:rPr>
          <w:rFonts w:ascii="Times New Roman" w:hAnsi="Times New Roman" w:cs="Times New Roman"/>
          <w:sz w:val="28"/>
          <w:szCs w:val="28"/>
          <w:lang w:val="uk-UA"/>
        </w:rPr>
        <w:t>школі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 xml:space="preserve"> / друзі / сім’я / яким я є насправді».</w:t>
      </w:r>
      <w:r w:rsidR="00DD76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Можна спрямувати розмову в певне русло і просити висловлюватися</w:t>
      </w:r>
      <w:r w:rsidR="00DD76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лише про лідерські якості, успіхи і невдачі, страхи і сподівання. А можна</w:t>
      </w:r>
      <w:r w:rsidR="00DD76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залишити все, як є, дати оповіданням розгортатися у відповідності з рівнем</w:t>
      </w:r>
      <w:r w:rsidR="00DD76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відкритості та рефлексії кожного з гравців, що виходять представляти свою</w:t>
      </w:r>
      <w:r w:rsidR="00DD76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матрьошку.</w:t>
      </w:r>
    </w:p>
    <w:p w:rsidR="00AC3363" w:rsidRPr="00FA189E" w:rsidRDefault="00A3536D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621">
        <w:rPr>
          <w:rFonts w:ascii="Times New Roman" w:hAnsi="Times New Roman" w:cs="Times New Roman"/>
          <w:i/>
          <w:sz w:val="28"/>
          <w:szCs w:val="28"/>
          <w:lang w:val="uk-UA"/>
        </w:rPr>
        <w:t>Завершення: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 xml:space="preserve"> обговорення вправи.</w:t>
      </w:r>
    </w:p>
    <w:p w:rsidR="00A3536D" w:rsidRPr="00DD7621" w:rsidRDefault="00A3536D" w:rsidP="00FA189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D7621">
        <w:rPr>
          <w:rFonts w:ascii="Times New Roman" w:hAnsi="Times New Roman" w:cs="Times New Roman"/>
          <w:b/>
          <w:sz w:val="28"/>
          <w:szCs w:val="28"/>
          <w:lang w:val="uk-UA"/>
        </w:rPr>
        <w:t>Вправа «Презентація лідерських якостей»</w:t>
      </w:r>
    </w:p>
    <w:p w:rsidR="00A3536D" w:rsidRPr="00DD7621" w:rsidRDefault="00A3536D" w:rsidP="00FA189E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D7621">
        <w:rPr>
          <w:rFonts w:ascii="Times New Roman" w:hAnsi="Times New Roman" w:cs="Times New Roman"/>
          <w:i/>
          <w:sz w:val="28"/>
          <w:szCs w:val="28"/>
          <w:lang w:val="uk-UA"/>
        </w:rPr>
        <w:t>Цілі:</w:t>
      </w:r>
    </w:p>
    <w:p w:rsidR="00A3536D" w:rsidRPr="00FA189E" w:rsidRDefault="00A3536D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sz w:val="28"/>
          <w:szCs w:val="28"/>
          <w:lang w:val="uk-UA"/>
        </w:rPr>
        <w:t>– проаналізувати свої лідерські якості та вміння;</w:t>
      </w:r>
    </w:p>
    <w:p w:rsidR="00A3536D" w:rsidRPr="00FA189E" w:rsidRDefault="00A3536D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sz w:val="28"/>
          <w:szCs w:val="28"/>
          <w:lang w:val="uk-UA"/>
        </w:rPr>
        <w:t>– сформувати навик вживання лідерських дієслів;</w:t>
      </w:r>
    </w:p>
    <w:p w:rsidR="00A3536D" w:rsidRPr="00FA189E" w:rsidRDefault="00A3536D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sz w:val="28"/>
          <w:szCs w:val="28"/>
          <w:lang w:val="uk-UA"/>
        </w:rPr>
        <w:lastRenderedPageBreak/>
        <w:t>– освоїти техніку само презентації.</w:t>
      </w:r>
    </w:p>
    <w:p w:rsidR="00A3536D" w:rsidRPr="00FA189E" w:rsidRDefault="00A3536D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621">
        <w:rPr>
          <w:rFonts w:ascii="Times New Roman" w:hAnsi="Times New Roman" w:cs="Times New Roman"/>
          <w:i/>
          <w:sz w:val="28"/>
          <w:szCs w:val="28"/>
          <w:lang w:val="uk-UA"/>
        </w:rPr>
        <w:t>Ресурси: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 xml:space="preserve"> одна копія завдання на кожного учасника, фліп-чарт, папір,</w:t>
      </w:r>
      <w:r w:rsidR="00DD76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маркери.</w:t>
      </w:r>
    </w:p>
    <w:p w:rsidR="00A3536D" w:rsidRPr="00FA189E" w:rsidRDefault="00A3536D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621">
        <w:rPr>
          <w:rFonts w:ascii="Times New Roman" w:hAnsi="Times New Roman" w:cs="Times New Roman"/>
          <w:i/>
          <w:sz w:val="28"/>
          <w:szCs w:val="28"/>
          <w:lang w:val="uk-UA"/>
        </w:rPr>
        <w:t>Тривалість :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 xml:space="preserve"> 60 хвилин.</w:t>
      </w:r>
    </w:p>
    <w:p w:rsidR="00A3536D" w:rsidRPr="00DD7621" w:rsidRDefault="00A3536D" w:rsidP="00FA189E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D7621">
        <w:rPr>
          <w:rFonts w:ascii="Times New Roman" w:hAnsi="Times New Roman" w:cs="Times New Roman"/>
          <w:i/>
          <w:sz w:val="28"/>
          <w:szCs w:val="28"/>
          <w:lang w:val="uk-UA"/>
        </w:rPr>
        <w:t>Хід роботи</w:t>
      </w:r>
    </w:p>
    <w:p w:rsidR="00A3536D" w:rsidRPr="00FA189E" w:rsidRDefault="00A3536D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sz w:val="28"/>
          <w:szCs w:val="28"/>
          <w:lang w:val="uk-UA"/>
        </w:rPr>
        <w:t>Крок 1: Поділ на команди.</w:t>
      </w:r>
      <w:r w:rsidR="00DD76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Кожен із учасників отримує завдання, у якому запропоновано 50</w:t>
      </w:r>
      <w:r w:rsidR="00DD76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лідерських дієслів. Учасникам слід написати фразу чи речення навпроти</w:t>
      </w:r>
      <w:r w:rsidR="00DD76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кожного із перелічених слів, демонструючи те, що вони «організували»,</w:t>
      </w:r>
      <w:r w:rsidR="00DD76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 xml:space="preserve">«досліджували» у житті. </w:t>
      </w:r>
    </w:p>
    <w:p w:rsidR="00A3536D" w:rsidRPr="00FA189E" w:rsidRDefault="00A3536D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sz w:val="28"/>
          <w:szCs w:val="28"/>
          <w:lang w:val="uk-UA"/>
        </w:rPr>
        <w:t>Крок 2. Виділити 5 найважливіших для Вас, як лідера та заповнити</w:t>
      </w:r>
      <w:r w:rsidR="00DD76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таблицю, навести факти, результати (наприклад, я організував обіди для</w:t>
      </w:r>
      <w:r w:rsidR="00DD7621">
        <w:rPr>
          <w:rFonts w:ascii="Times New Roman" w:hAnsi="Times New Roman" w:cs="Times New Roman"/>
          <w:sz w:val="28"/>
          <w:szCs w:val="28"/>
          <w:lang w:val="uk-UA"/>
        </w:rPr>
        <w:t xml:space="preserve"> однокласників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 xml:space="preserve">, це зекономило час обідньої перерви, так </w:t>
      </w:r>
      <w:r w:rsidR="00DD7621">
        <w:rPr>
          <w:rFonts w:ascii="Times New Roman" w:hAnsi="Times New Roman" w:cs="Times New Roman"/>
          <w:sz w:val="28"/>
          <w:szCs w:val="28"/>
          <w:lang w:val="uk-UA"/>
        </w:rPr>
        <w:t>товариші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 xml:space="preserve"> мають вільний час</w:t>
      </w:r>
      <w:r w:rsidR="00DD76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для невеликого відпочинку під час перерви)</w:t>
      </w:r>
    </w:p>
    <w:p w:rsidR="00A3536D" w:rsidRPr="00FA189E" w:rsidRDefault="00A3536D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sz w:val="28"/>
          <w:szCs w:val="28"/>
          <w:lang w:val="uk-UA"/>
        </w:rPr>
        <w:t>Крок 3. Виберіть 5 дієслів, які є необхідними для вашої команди.</w:t>
      </w:r>
      <w:r w:rsidR="00DD76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Оцініть за 5–бальною шкалою за важливістю.</w:t>
      </w:r>
    </w:p>
    <w:p w:rsidR="00A3536D" w:rsidRPr="00FA189E" w:rsidRDefault="00A3536D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sz w:val="28"/>
          <w:szCs w:val="28"/>
          <w:lang w:val="uk-UA"/>
        </w:rPr>
        <w:t>Крок 4. Групове обговорення.</w:t>
      </w:r>
    </w:p>
    <w:p w:rsidR="00A3536D" w:rsidRPr="00FA189E" w:rsidRDefault="00A3536D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621">
        <w:rPr>
          <w:rFonts w:ascii="Times New Roman" w:hAnsi="Times New Roman" w:cs="Times New Roman"/>
          <w:i/>
          <w:sz w:val="28"/>
          <w:szCs w:val="28"/>
          <w:lang w:val="uk-UA"/>
        </w:rPr>
        <w:t>Завершення: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 xml:space="preserve"> обговорення вправи.</w:t>
      </w:r>
    </w:p>
    <w:p w:rsidR="00A3536D" w:rsidRPr="00DD7621" w:rsidRDefault="00A3536D" w:rsidP="00FA189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DD762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Модуль 3. Персональний бренд лідера. Формування іміджу лідера</w:t>
      </w:r>
    </w:p>
    <w:p w:rsidR="00A3536D" w:rsidRPr="00DD7621" w:rsidRDefault="00A3536D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DD7621">
        <w:rPr>
          <w:rFonts w:ascii="Times New Roman" w:hAnsi="Times New Roman" w:cs="Times New Roman"/>
          <w:sz w:val="28"/>
          <w:szCs w:val="28"/>
          <w:u w:val="single"/>
          <w:lang w:val="uk-UA"/>
        </w:rPr>
        <w:t>Теоретичний компонент модулю</w:t>
      </w:r>
    </w:p>
    <w:p w:rsidR="00A3536D" w:rsidRPr="00FA189E" w:rsidRDefault="00A3536D" w:rsidP="00DD762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sz w:val="28"/>
          <w:szCs w:val="28"/>
          <w:lang w:val="uk-UA"/>
        </w:rPr>
        <w:t>Персональний бренд лідера. Загальна характеристика бренда</w:t>
      </w:r>
      <w:r w:rsidR="00DD7621">
        <w:rPr>
          <w:rFonts w:ascii="Times New Roman" w:hAnsi="Times New Roman" w:cs="Times New Roman"/>
          <w:sz w:val="28"/>
          <w:szCs w:val="28"/>
          <w:lang w:val="uk-UA"/>
        </w:rPr>
        <w:t xml:space="preserve"> лідера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. Структура бренда. Технологія створення бренда. Імідж лідера.</w:t>
      </w:r>
      <w:r w:rsidR="00DD76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Імідж та образ лідера. Структура іміджу. Цільова аудиторія, її типи. Рівні</w:t>
      </w:r>
      <w:r w:rsidR="00DD76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 xml:space="preserve">комунікації при донесенні бренда. </w:t>
      </w:r>
    </w:p>
    <w:p w:rsidR="00A3536D" w:rsidRPr="00DD7621" w:rsidRDefault="00A3536D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DD7621">
        <w:rPr>
          <w:rFonts w:ascii="Times New Roman" w:hAnsi="Times New Roman" w:cs="Times New Roman"/>
          <w:sz w:val="28"/>
          <w:szCs w:val="28"/>
          <w:u w:val="single"/>
          <w:lang w:val="uk-UA"/>
        </w:rPr>
        <w:t>Практичний компонент модулю</w:t>
      </w:r>
    </w:p>
    <w:p w:rsidR="00A3536D" w:rsidRPr="00DD7621" w:rsidRDefault="00A3536D" w:rsidP="00FA189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D7621">
        <w:rPr>
          <w:rFonts w:ascii="Times New Roman" w:hAnsi="Times New Roman" w:cs="Times New Roman"/>
          <w:b/>
          <w:sz w:val="28"/>
          <w:szCs w:val="28"/>
          <w:lang w:val="uk-UA"/>
        </w:rPr>
        <w:t>Вправа «Чим багаті тим і раді»</w:t>
      </w:r>
    </w:p>
    <w:p w:rsidR="00A3536D" w:rsidRPr="00DD7621" w:rsidRDefault="00A3536D" w:rsidP="00FA189E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D7621">
        <w:rPr>
          <w:rFonts w:ascii="Times New Roman" w:hAnsi="Times New Roman" w:cs="Times New Roman"/>
          <w:i/>
          <w:sz w:val="28"/>
          <w:szCs w:val="28"/>
          <w:lang w:val="uk-UA"/>
        </w:rPr>
        <w:t>Цілі:</w:t>
      </w:r>
    </w:p>
    <w:p w:rsidR="00A3536D" w:rsidRPr="00FA189E" w:rsidRDefault="00A3536D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sz w:val="28"/>
          <w:szCs w:val="28"/>
          <w:lang w:val="uk-UA"/>
        </w:rPr>
        <w:t>– виявлення власних особистісних ресурсів;</w:t>
      </w:r>
    </w:p>
    <w:p w:rsidR="00A3536D" w:rsidRPr="00FA189E" w:rsidRDefault="00A3536D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sz w:val="28"/>
          <w:szCs w:val="28"/>
          <w:lang w:val="uk-UA"/>
        </w:rPr>
        <w:t>– ранжування своїх особистісних ресурсів.</w:t>
      </w:r>
    </w:p>
    <w:p w:rsidR="00A3536D" w:rsidRPr="00FA189E" w:rsidRDefault="00A3536D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621">
        <w:rPr>
          <w:rFonts w:ascii="Times New Roman" w:hAnsi="Times New Roman" w:cs="Times New Roman"/>
          <w:i/>
          <w:sz w:val="28"/>
          <w:szCs w:val="28"/>
          <w:lang w:val="uk-UA"/>
        </w:rPr>
        <w:t>Ресурси: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 xml:space="preserve"> роздатковий матеріал (робочий зошит)</w:t>
      </w:r>
    </w:p>
    <w:p w:rsidR="00A3536D" w:rsidRPr="00FA189E" w:rsidRDefault="00A3536D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621">
        <w:rPr>
          <w:rFonts w:ascii="Times New Roman" w:hAnsi="Times New Roman" w:cs="Times New Roman"/>
          <w:i/>
          <w:sz w:val="28"/>
          <w:szCs w:val="28"/>
          <w:lang w:val="uk-UA"/>
        </w:rPr>
        <w:t>Тривалість :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 xml:space="preserve"> 30хвилин – гра, 10 хвилин – обговорення.</w:t>
      </w:r>
    </w:p>
    <w:p w:rsidR="00DD7621" w:rsidRDefault="00DD7621" w:rsidP="00FA189E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A3536D" w:rsidRPr="00DD7621" w:rsidRDefault="00A3536D" w:rsidP="00FA189E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D7621">
        <w:rPr>
          <w:rFonts w:ascii="Times New Roman" w:hAnsi="Times New Roman" w:cs="Times New Roman"/>
          <w:i/>
          <w:sz w:val="28"/>
          <w:szCs w:val="28"/>
          <w:lang w:val="uk-UA"/>
        </w:rPr>
        <w:t>Хід роботи</w:t>
      </w:r>
    </w:p>
    <w:p w:rsidR="00A3536D" w:rsidRPr="00FA189E" w:rsidRDefault="00A3536D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sz w:val="28"/>
          <w:szCs w:val="28"/>
          <w:lang w:val="uk-UA"/>
        </w:rPr>
        <w:lastRenderedPageBreak/>
        <w:t>Уявіть собі, що ви гуляєте по закинутому по спустошеному старому</w:t>
      </w:r>
      <w:r w:rsidR="00DD76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місті, раптом бачите занедбаний старий маленький магазин. Ви заходите</w:t>
      </w:r>
      <w:r w:rsidR="00DD76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туди і раптом розумієте, що магазин чарівний. Тут продаються особисті</w:t>
      </w:r>
      <w:r w:rsidR="00DD76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якості та здібності. Але за все потрібно платити. Ви віддаєте хазяїну</w:t>
      </w:r>
      <w:r w:rsidR="00DD76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магазину те, що вам не потрібно, в обмін на те, що вам необхідно. Він може</w:t>
      </w:r>
      <w:r w:rsidR="00DD76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пропонувати вам щось своє в обмін на те, що у вас є.</w:t>
      </w:r>
    </w:p>
    <w:p w:rsidR="00A3536D" w:rsidRPr="00FA189E" w:rsidRDefault="00A3536D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sz w:val="28"/>
          <w:szCs w:val="28"/>
          <w:lang w:val="uk-UA"/>
        </w:rPr>
        <w:t>Крок 1. Створіть список, в якому перераховано те, що вам</w:t>
      </w:r>
      <w:r w:rsidR="00DD76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подобається робити, наприклад: спілкуватись із людьми, писати,</w:t>
      </w:r>
      <w:r w:rsidR="00DD76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продавати, заробляти гроші, керувати тощо.</w:t>
      </w:r>
    </w:p>
    <w:p w:rsidR="00A3536D" w:rsidRPr="00FA189E" w:rsidRDefault="00A3536D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sz w:val="28"/>
          <w:szCs w:val="28"/>
          <w:lang w:val="uk-UA"/>
        </w:rPr>
        <w:t>Крок 2. Виберіть із переліченого те, до чого ставитесь із пристрастю.</w:t>
      </w:r>
      <w:r w:rsidR="00DD76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Що для вас найважливіше, без чого ви би не змогли?</w:t>
      </w:r>
    </w:p>
    <w:p w:rsidR="00A3536D" w:rsidRPr="00FA189E" w:rsidRDefault="00A3536D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sz w:val="28"/>
          <w:szCs w:val="28"/>
          <w:lang w:val="uk-UA"/>
        </w:rPr>
        <w:t>Крок 3. Визначте якості, навички, здібності (достоїнства), необхідні,</w:t>
      </w:r>
      <w:r w:rsidR="00DD76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щоб робити те, про що мрієте. Для кожного пункту вашого списку</w:t>
      </w:r>
      <w:r w:rsidR="00DD76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улюблених справ виберіть три якості. Наприклад, Люди, які мають дар</w:t>
      </w:r>
      <w:r w:rsidR="00DD76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переконувати, досягають успіху у торгівлі. Вміння аналізувати та бачити</w:t>
      </w:r>
      <w:r w:rsidR="00DD76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закономірності у хаосі – безцінне для журналіста та дослідника.</w:t>
      </w:r>
    </w:p>
    <w:p w:rsidR="00A3536D" w:rsidRPr="00FA189E" w:rsidRDefault="00A3536D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sz w:val="28"/>
          <w:szCs w:val="28"/>
          <w:lang w:val="uk-UA"/>
        </w:rPr>
        <w:t>Крок 4. Визначте що вам не подобається робити чи до чого ви</w:t>
      </w:r>
      <w:r w:rsidR="00DD76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байдужі. Визначте якості, навики та здібності, які потрібні для цього. Це</w:t>
      </w:r>
      <w:r w:rsidR="00DD76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ваша валюта. Це те, з чим не шкода розлучатись. Віддайте це продавцю, в</w:t>
      </w:r>
      <w:r w:rsidR="00DD76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обмін на потрібне вам. Але зважайте: продавець може торгуватись, ви</w:t>
      </w:r>
      <w:r w:rsidR="00DD76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повинні домовитись із ним.</w:t>
      </w:r>
    </w:p>
    <w:p w:rsidR="00A3536D" w:rsidRPr="00FA189E" w:rsidRDefault="00A3536D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621">
        <w:rPr>
          <w:rFonts w:ascii="Times New Roman" w:hAnsi="Times New Roman" w:cs="Times New Roman"/>
          <w:i/>
          <w:sz w:val="28"/>
          <w:szCs w:val="28"/>
          <w:lang w:val="uk-UA"/>
        </w:rPr>
        <w:t>Завершення: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 xml:space="preserve"> обговорення вправи.</w:t>
      </w:r>
    </w:p>
    <w:p w:rsidR="00A3536D" w:rsidRPr="00DD7621" w:rsidRDefault="00A3536D" w:rsidP="00FA189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D7621">
        <w:rPr>
          <w:rFonts w:ascii="Times New Roman" w:hAnsi="Times New Roman" w:cs="Times New Roman"/>
          <w:b/>
          <w:sz w:val="28"/>
          <w:szCs w:val="28"/>
          <w:lang w:val="uk-UA"/>
        </w:rPr>
        <w:t>Вправа «Скарб»</w:t>
      </w:r>
    </w:p>
    <w:p w:rsidR="00A3536D" w:rsidRPr="00DD7621" w:rsidRDefault="00A3536D" w:rsidP="00FA189E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D7621">
        <w:rPr>
          <w:rFonts w:ascii="Times New Roman" w:hAnsi="Times New Roman" w:cs="Times New Roman"/>
          <w:i/>
          <w:sz w:val="28"/>
          <w:szCs w:val="28"/>
          <w:lang w:val="uk-UA"/>
        </w:rPr>
        <w:t>Цілі:</w:t>
      </w:r>
    </w:p>
    <w:p w:rsidR="00A3536D" w:rsidRPr="00FA189E" w:rsidRDefault="00A3536D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sz w:val="28"/>
          <w:szCs w:val="28"/>
          <w:lang w:val="uk-UA"/>
        </w:rPr>
        <w:t>– усвідомлення та позиціонування своєї унікальності.</w:t>
      </w:r>
    </w:p>
    <w:p w:rsidR="00A3536D" w:rsidRPr="00FA189E" w:rsidRDefault="00A3536D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621">
        <w:rPr>
          <w:rFonts w:ascii="Times New Roman" w:hAnsi="Times New Roman" w:cs="Times New Roman"/>
          <w:i/>
          <w:sz w:val="28"/>
          <w:szCs w:val="28"/>
          <w:lang w:val="uk-UA"/>
        </w:rPr>
        <w:t>Ресурси :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 xml:space="preserve"> роздатковий матеріал (робочий зошит).</w:t>
      </w:r>
    </w:p>
    <w:p w:rsidR="00A3536D" w:rsidRPr="00FA189E" w:rsidRDefault="00A3536D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621">
        <w:rPr>
          <w:rFonts w:ascii="Times New Roman" w:hAnsi="Times New Roman" w:cs="Times New Roman"/>
          <w:i/>
          <w:sz w:val="28"/>
          <w:szCs w:val="28"/>
          <w:lang w:val="uk-UA"/>
        </w:rPr>
        <w:t>Тривалість: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 xml:space="preserve"> 20хвилин.</w:t>
      </w:r>
    </w:p>
    <w:p w:rsidR="00A3536D" w:rsidRPr="00DD7621" w:rsidRDefault="00A3536D" w:rsidP="00FA189E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D7621">
        <w:rPr>
          <w:rFonts w:ascii="Times New Roman" w:hAnsi="Times New Roman" w:cs="Times New Roman"/>
          <w:i/>
          <w:sz w:val="28"/>
          <w:szCs w:val="28"/>
          <w:lang w:val="uk-UA"/>
        </w:rPr>
        <w:t>Хід роботи</w:t>
      </w:r>
    </w:p>
    <w:p w:rsidR="00A3536D" w:rsidRPr="00FA189E" w:rsidRDefault="00A3536D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sz w:val="28"/>
          <w:szCs w:val="28"/>
          <w:lang w:val="uk-UA"/>
        </w:rPr>
        <w:t>Ви виходите із магазину і йдете по старому місту далі. Раптом бачите</w:t>
      </w:r>
      <w:r w:rsidR="00DD76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сяйво, що виходить знизу з-під землі. На вулиці порожньо, нікого немає. Ви</w:t>
      </w:r>
      <w:r w:rsidR="00DD76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починаєте копати і знаходите старий сундук, у ньому певний предмет. Це</w:t>
      </w:r>
      <w:r w:rsidR="00DD76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ваш скарб – найцінніше, що можна уявити.</w:t>
      </w:r>
      <w:r w:rsidR="00DD76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Тепер розкажіть від імені найденого скарбу, хто ви і що будете</w:t>
      </w:r>
      <w:r w:rsidR="00DD76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робити тепер, коли вас викопали? Як допоможете своєму хазяїну досягнути</w:t>
      </w:r>
      <w:r w:rsidR="00DD76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великого успіху?</w:t>
      </w:r>
    </w:p>
    <w:p w:rsidR="00A3536D" w:rsidRPr="00FA189E" w:rsidRDefault="00A3536D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sz w:val="28"/>
          <w:szCs w:val="28"/>
          <w:lang w:val="uk-UA"/>
        </w:rPr>
        <w:t>Крок 1. Зі списку достоїнств виберіть два чи три найважливіших,</w:t>
      </w:r>
      <w:r w:rsidR="00DD76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спробуйте їх поєднати і подивіться, що вийде в результаті поєднання будьяких двох із них. Якщо є протиріччя, це добре.</w:t>
      </w:r>
    </w:p>
    <w:p w:rsidR="00A3536D" w:rsidRPr="00FA189E" w:rsidRDefault="00A3536D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sz w:val="28"/>
          <w:szCs w:val="28"/>
          <w:lang w:val="uk-UA"/>
        </w:rPr>
        <w:lastRenderedPageBreak/>
        <w:t>Крок 2. Яку користь ваші унікальні здібності можуть принести у цій</w:t>
      </w:r>
      <w:r w:rsidR="00DD76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справі?</w:t>
      </w:r>
    </w:p>
    <w:p w:rsidR="00A3536D" w:rsidRPr="00FA189E" w:rsidRDefault="00A3536D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sz w:val="28"/>
          <w:szCs w:val="28"/>
          <w:lang w:val="uk-UA"/>
        </w:rPr>
        <w:t xml:space="preserve">Крок 3. Який внесок ви можете привнести у розвиток своєї </w:t>
      </w:r>
      <w:r w:rsidR="00DD7621">
        <w:rPr>
          <w:rFonts w:ascii="Times New Roman" w:hAnsi="Times New Roman" w:cs="Times New Roman"/>
          <w:sz w:val="28"/>
          <w:szCs w:val="28"/>
          <w:lang w:val="uk-UA"/>
        </w:rPr>
        <w:t>школи\ колективу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A3536D" w:rsidRPr="00FA189E" w:rsidRDefault="00A3536D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621">
        <w:rPr>
          <w:rFonts w:ascii="Times New Roman" w:hAnsi="Times New Roman" w:cs="Times New Roman"/>
          <w:i/>
          <w:sz w:val="28"/>
          <w:szCs w:val="28"/>
          <w:lang w:val="uk-UA"/>
        </w:rPr>
        <w:t>Завершення: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 xml:space="preserve"> обговорення вправи.</w:t>
      </w:r>
    </w:p>
    <w:p w:rsidR="0065646A" w:rsidRPr="00FA189E" w:rsidRDefault="0065646A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b/>
          <w:sz w:val="28"/>
          <w:szCs w:val="28"/>
          <w:lang w:val="uk-UA"/>
        </w:rPr>
        <w:t>Вправа «Прийми рішення»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 xml:space="preserve">                                                                              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br/>
        <w:t>Для виявлення індивідуальних особливостей учнів класу можна скористатися тестом «Психогеометрія» та анкетою. Тест «Психогеометрія»                           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FA189E">
        <w:rPr>
          <w:rFonts w:ascii="Times New Roman" w:hAnsi="Times New Roman" w:cs="Times New Roman"/>
          <w:b/>
          <w:sz w:val="28"/>
          <w:szCs w:val="28"/>
          <w:lang w:val="uk-UA"/>
        </w:rPr>
        <w:t>Мета: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 xml:space="preserve"> виявити індивідуально-типологічні особливості                                    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FA189E">
        <w:rPr>
          <w:rFonts w:ascii="Times New Roman" w:hAnsi="Times New Roman" w:cs="Times New Roman"/>
          <w:b/>
          <w:sz w:val="28"/>
          <w:szCs w:val="28"/>
          <w:lang w:val="uk-UA"/>
        </w:rPr>
        <w:t>Матеріали та обладнання: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 xml:space="preserve"> бланк, ручка                                                          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FA189E">
        <w:rPr>
          <w:rFonts w:ascii="Times New Roman" w:hAnsi="Times New Roman" w:cs="Times New Roman"/>
          <w:b/>
          <w:sz w:val="28"/>
          <w:szCs w:val="28"/>
          <w:lang w:val="uk-UA"/>
        </w:rPr>
        <w:t>Процедура дослідження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br/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ab/>
        <w:t>Дану методику краще використовувати для експрес-діагностики. Дослідження можна проводити як індивідуально, так і з групою людей. При роботі із групою необхідно забезпечити самостійність виконання завдання. Кожному досліджуваному дається окремий бланк. Інструкція: Подивіться на п'ять відомих для  Вас геометричних фігур, прорахуйте їх від 1 до 5. Виберіть з них ту, про яку можете сказати, що це Ви, постарайтесь відчути саме свою форму, якщо важко визначитись, то оберіть фігуру, яка найбільше сподобалась позначне її цифрою - 1, фігура, яка менше сподобалась, ніж перша, поставте – 2, і так далі. Нумерацію ставте під кожною фігурою”.</w:t>
      </w:r>
    </w:p>
    <w:p w:rsidR="0065646A" w:rsidRPr="00FA189E" w:rsidRDefault="0065646A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drawing>
          <wp:inline distT="0" distB="0" distL="0" distR="0" wp14:anchorId="14F70D86" wp14:editId="64CE86B3">
            <wp:extent cx="6064251" cy="2209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 экрана (159)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40" t="47313" r="22275" b="24470"/>
                    <a:stretch/>
                  </pic:blipFill>
                  <pic:spPr bwMode="auto">
                    <a:xfrm>
                      <a:off x="0" y="0"/>
                      <a:ext cx="6061011" cy="22086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5646A" w:rsidRPr="00FA189E" w:rsidRDefault="0065646A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lastRenderedPageBreak/>
        <w:drawing>
          <wp:inline distT="0" distB="0" distL="0" distR="0" wp14:anchorId="621263A2" wp14:editId="76851930">
            <wp:extent cx="5658293" cy="3924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 экрана (160)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22" t="23657" r="24198" b="15064"/>
                    <a:stretch/>
                  </pic:blipFill>
                  <pic:spPr bwMode="auto">
                    <a:xfrm>
                      <a:off x="0" y="0"/>
                      <a:ext cx="5658293" cy="3924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5646A" w:rsidRPr="00FA189E" w:rsidRDefault="0065646A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drawing>
          <wp:inline distT="0" distB="0" distL="0" distR="0" wp14:anchorId="6B243062" wp14:editId="666119CF">
            <wp:extent cx="5693426" cy="4514850"/>
            <wp:effectExtent l="0" t="0" r="254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 экрана (163)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41" t="23372" r="24039" b="5659"/>
                    <a:stretch/>
                  </pic:blipFill>
                  <pic:spPr bwMode="auto">
                    <a:xfrm>
                      <a:off x="0" y="0"/>
                      <a:ext cx="5700265" cy="45202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5646A" w:rsidRPr="00FA189E" w:rsidRDefault="0065646A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646A" w:rsidRPr="00FA189E" w:rsidRDefault="0065646A" w:rsidP="00FA189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5646A" w:rsidRPr="00FA189E" w:rsidRDefault="0065646A" w:rsidP="00B9623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ТЕСТ</w:t>
      </w:r>
      <w:r w:rsidRPr="00FA189E">
        <w:rPr>
          <w:rFonts w:ascii="Times New Roman" w:hAnsi="Times New Roman" w:cs="Times New Roman"/>
          <w:b/>
          <w:sz w:val="28"/>
          <w:szCs w:val="28"/>
          <w:lang w:val="uk-UA"/>
        </w:rPr>
        <w:br/>
        <w:t>на визначення рівня відповідальності за доручену справу</w:t>
      </w:r>
    </w:p>
    <w:p w:rsidR="0065646A" w:rsidRPr="00FA189E" w:rsidRDefault="0065646A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sz w:val="28"/>
          <w:szCs w:val="28"/>
          <w:lang w:val="uk-UA"/>
        </w:rPr>
        <w:t xml:space="preserve"> 1. Учитель доручив тобі підготувати доповідь, ти...:</w:t>
      </w:r>
    </w:p>
    <w:p w:rsidR="0065646A" w:rsidRPr="00FA189E" w:rsidRDefault="0065646A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sz w:val="28"/>
          <w:szCs w:val="28"/>
          <w:lang w:val="uk-UA"/>
        </w:rPr>
        <w:t>а) знайдеш літературу і самостійно підготуєшся;</w:t>
      </w:r>
    </w:p>
    <w:p w:rsidR="0065646A" w:rsidRPr="00FA189E" w:rsidRDefault="0065646A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sz w:val="28"/>
          <w:szCs w:val="28"/>
          <w:lang w:val="uk-UA"/>
        </w:rPr>
        <w:t>б) зробиш доповідь абияк з того, що буде під рукою;</w:t>
      </w:r>
    </w:p>
    <w:p w:rsidR="0065646A" w:rsidRPr="00FA189E" w:rsidRDefault="0065646A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sz w:val="28"/>
          <w:szCs w:val="28"/>
          <w:lang w:val="uk-UA"/>
        </w:rPr>
        <w:t>в) забудеш про це доручення, бо в тебе є важливіші справи.</w:t>
      </w:r>
    </w:p>
    <w:p w:rsidR="0065646A" w:rsidRPr="00FA189E" w:rsidRDefault="0065646A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sz w:val="28"/>
          <w:szCs w:val="28"/>
          <w:lang w:val="uk-UA"/>
        </w:rPr>
        <w:t>2. Мама попросила тебе забрати з дитячого садка сестричку, ти...</w:t>
      </w:r>
    </w:p>
    <w:p w:rsidR="0065646A" w:rsidRPr="00FA189E" w:rsidRDefault="0065646A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sz w:val="28"/>
          <w:szCs w:val="28"/>
          <w:lang w:val="uk-UA"/>
        </w:rPr>
        <w:t>а) зробиш це із задоволенням;</w:t>
      </w:r>
    </w:p>
    <w:p w:rsidR="0065646A" w:rsidRPr="00FA189E" w:rsidRDefault="0065646A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sz w:val="28"/>
          <w:szCs w:val="28"/>
          <w:lang w:val="uk-UA"/>
        </w:rPr>
        <w:t>б) спробуєш це передоручити комусь іншому;</w:t>
      </w:r>
    </w:p>
    <w:p w:rsidR="0065646A" w:rsidRPr="00FA189E" w:rsidRDefault="0065646A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sz w:val="28"/>
          <w:szCs w:val="28"/>
          <w:lang w:val="uk-UA"/>
        </w:rPr>
        <w:t>в) будеш займатися своїми справами, сподіваючись, що мама сама зробить</w:t>
      </w:r>
    </w:p>
    <w:p w:rsidR="0065646A" w:rsidRPr="00FA189E" w:rsidRDefault="0065646A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sz w:val="28"/>
          <w:szCs w:val="28"/>
          <w:lang w:val="uk-UA"/>
        </w:rPr>
        <w:t>це пізніше.</w:t>
      </w:r>
    </w:p>
    <w:p w:rsidR="0065646A" w:rsidRPr="00FA189E" w:rsidRDefault="0065646A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sz w:val="28"/>
          <w:szCs w:val="28"/>
          <w:lang w:val="uk-UA"/>
        </w:rPr>
        <w:t>3. Ти пообіцяв своєму другові повернути його книгу саме сьогодні, але в тебе</w:t>
      </w:r>
    </w:p>
    <w:p w:rsidR="0065646A" w:rsidRPr="00FA189E" w:rsidRDefault="0065646A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sz w:val="28"/>
          <w:szCs w:val="28"/>
          <w:lang w:val="uk-UA"/>
        </w:rPr>
        <w:t>виникли термінові справи, тому ти...:</w:t>
      </w:r>
    </w:p>
    <w:p w:rsidR="0065646A" w:rsidRPr="00FA189E" w:rsidRDefault="0065646A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sz w:val="28"/>
          <w:szCs w:val="28"/>
          <w:lang w:val="uk-UA"/>
        </w:rPr>
        <w:t>а) знайдеш хвилинку, щоб виконати обіцянку;</w:t>
      </w:r>
    </w:p>
    <w:p w:rsidR="0065646A" w:rsidRPr="00FA189E" w:rsidRDefault="0065646A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sz w:val="28"/>
          <w:szCs w:val="28"/>
          <w:lang w:val="uk-UA"/>
        </w:rPr>
        <w:t>б) попросиш когось зробити це за тебе;</w:t>
      </w:r>
    </w:p>
    <w:p w:rsidR="0065646A" w:rsidRPr="00FA189E" w:rsidRDefault="0065646A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sz w:val="28"/>
          <w:szCs w:val="28"/>
          <w:lang w:val="uk-UA"/>
        </w:rPr>
        <w:t>в) забудеш про обіцянку, бо твої справи важливіші.</w:t>
      </w:r>
    </w:p>
    <w:p w:rsidR="0065646A" w:rsidRPr="00FA189E" w:rsidRDefault="0065646A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sz w:val="28"/>
          <w:szCs w:val="28"/>
          <w:lang w:val="uk-UA"/>
        </w:rPr>
        <w:t>4. Один із учнів вашого класу повинен був виступити на шкільній конференції,</w:t>
      </w:r>
    </w:p>
    <w:p w:rsidR="0065646A" w:rsidRPr="00FA189E" w:rsidRDefault="0065646A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sz w:val="28"/>
          <w:szCs w:val="28"/>
          <w:lang w:val="uk-UA"/>
        </w:rPr>
        <w:t>але він раптом захворів, ти...</w:t>
      </w:r>
    </w:p>
    <w:p w:rsidR="0065646A" w:rsidRPr="00FA189E" w:rsidRDefault="0065646A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sz w:val="28"/>
          <w:szCs w:val="28"/>
          <w:lang w:val="uk-UA"/>
        </w:rPr>
        <w:t>а) сам запропонуєш свою кандидатуру, підготуєш виступ;</w:t>
      </w:r>
    </w:p>
    <w:p w:rsidR="0065646A" w:rsidRPr="00FA189E" w:rsidRDefault="0065646A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sz w:val="28"/>
          <w:szCs w:val="28"/>
          <w:lang w:val="uk-UA"/>
        </w:rPr>
        <w:t>б) спробуєш вмовити виступити когось із однокласників;</w:t>
      </w:r>
    </w:p>
    <w:p w:rsidR="0065646A" w:rsidRPr="00FA189E" w:rsidRDefault="0065646A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sz w:val="28"/>
          <w:szCs w:val="28"/>
          <w:lang w:val="uk-UA"/>
        </w:rPr>
        <w:t>в) не зреагуєш на проблему, бо «твоя хата з краю».</w:t>
      </w:r>
    </w:p>
    <w:p w:rsidR="0065646A" w:rsidRPr="00FA189E" w:rsidRDefault="0065646A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sz w:val="28"/>
          <w:szCs w:val="28"/>
          <w:lang w:val="uk-UA"/>
        </w:rPr>
        <w:t>5. Прогулюючись парком, помічаєш вогнище, ти...</w:t>
      </w:r>
    </w:p>
    <w:p w:rsidR="0065646A" w:rsidRPr="00FA189E" w:rsidRDefault="0065646A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sz w:val="28"/>
          <w:szCs w:val="28"/>
          <w:lang w:val="uk-UA"/>
        </w:rPr>
        <w:t>а) спробуєш зробити все, щоб його загасити;</w:t>
      </w:r>
    </w:p>
    <w:p w:rsidR="0065646A" w:rsidRPr="00FA189E" w:rsidRDefault="0065646A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sz w:val="28"/>
          <w:szCs w:val="28"/>
          <w:lang w:val="uk-UA"/>
        </w:rPr>
        <w:t>б) повідомиш кого-небудь про необхідність вжити заходів;</w:t>
      </w:r>
    </w:p>
    <w:p w:rsidR="0065646A" w:rsidRPr="00FA189E" w:rsidRDefault="0065646A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sz w:val="28"/>
          <w:szCs w:val="28"/>
          <w:lang w:val="uk-UA"/>
        </w:rPr>
        <w:t>в) спокійно підеш далі, бо це не твоя справа.</w:t>
      </w:r>
    </w:p>
    <w:p w:rsidR="0065646A" w:rsidRPr="00FA189E" w:rsidRDefault="0065646A" w:rsidP="00FA189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b/>
          <w:sz w:val="28"/>
          <w:szCs w:val="28"/>
          <w:lang w:val="uk-UA"/>
        </w:rPr>
        <w:t>Підрахувати кількість відповідей а, б, в.                                                     </w:t>
      </w:r>
      <w:r w:rsidRPr="00FA189E">
        <w:rPr>
          <w:rFonts w:ascii="Times New Roman" w:hAnsi="Times New Roman" w:cs="Times New Roman"/>
          <w:b/>
          <w:sz w:val="28"/>
          <w:szCs w:val="28"/>
          <w:lang w:val="uk-UA"/>
        </w:rPr>
        <w:br/>
        <w:t>Більшість «а» — високий рівень;                                                                   </w:t>
      </w:r>
      <w:r w:rsidRPr="00FA189E">
        <w:rPr>
          <w:rFonts w:ascii="Times New Roman" w:hAnsi="Times New Roman" w:cs="Times New Roman"/>
          <w:b/>
          <w:sz w:val="28"/>
          <w:szCs w:val="28"/>
          <w:lang w:val="uk-UA"/>
        </w:rPr>
        <w:br/>
        <w:t>більшість «б» — середній рівень;                                                                     </w:t>
      </w:r>
      <w:r w:rsidRPr="00FA189E">
        <w:rPr>
          <w:rFonts w:ascii="Times New Roman" w:hAnsi="Times New Roman" w:cs="Times New Roman"/>
          <w:b/>
          <w:sz w:val="28"/>
          <w:szCs w:val="28"/>
          <w:lang w:val="uk-UA"/>
        </w:rPr>
        <w:br/>
        <w:t>більшість «в» — низький рівень.</w:t>
      </w:r>
    </w:p>
    <w:p w:rsidR="0065646A" w:rsidRPr="00FA189E" w:rsidRDefault="0065646A" w:rsidP="00B9623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Анкета на виявлення схильності учня до лідерства</w:t>
      </w:r>
    </w:p>
    <w:p w:rsidR="0065646A" w:rsidRPr="00FA189E" w:rsidRDefault="0065646A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sz w:val="28"/>
          <w:szCs w:val="28"/>
          <w:lang w:val="uk-UA"/>
        </w:rPr>
        <w:t>1. Чи правда, що в дитинстві ти дуже любив придумувати ігри й</w:t>
      </w:r>
    </w:p>
    <w:p w:rsidR="0065646A" w:rsidRPr="00FA189E" w:rsidRDefault="0065646A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sz w:val="28"/>
          <w:szCs w:val="28"/>
          <w:lang w:val="uk-UA"/>
        </w:rPr>
        <w:t>верховодити в них?</w:t>
      </w:r>
    </w:p>
    <w:p w:rsidR="0065646A" w:rsidRPr="00FA189E" w:rsidRDefault="0065646A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sz w:val="28"/>
          <w:szCs w:val="28"/>
          <w:lang w:val="uk-UA"/>
        </w:rPr>
        <w:t>2. Чи подобається тобі нині добровільно брати на себе обов’язки</w:t>
      </w:r>
    </w:p>
    <w:p w:rsidR="0065646A" w:rsidRPr="00FA189E" w:rsidRDefault="0065646A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sz w:val="28"/>
          <w:szCs w:val="28"/>
          <w:lang w:val="uk-UA"/>
        </w:rPr>
        <w:t>організатора справи? Як ти вважаєш, які є у тебе якості організатора?</w:t>
      </w:r>
    </w:p>
    <w:p w:rsidR="0065646A" w:rsidRPr="00FA189E" w:rsidRDefault="0065646A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sz w:val="28"/>
          <w:szCs w:val="28"/>
          <w:lang w:val="uk-UA"/>
        </w:rPr>
        <w:t>3. Які зобов’язання ти хотів би взяти на себе в класі, школі?</w:t>
      </w:r>
    </w:p>
    <w:p w:rsidR="0065646A" w:rsidRPr="00FA189E" w:rsidRDefault="0065646A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sz w:val="28"/>
          <w:szCs w:val="28"/>
          <w:lang w:val="uk-UA"/>
        </w:rPr>
        <w:t>4. Ти можеш тривалий час енергійно працювати разом з іншими?</w:t>
      </w:r>
    </w:p>
    <w:p w:rsidR="0065646A" w:rsidRPr="00FA189E" w:rsidRDefault="0065646A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sz w:val="28"/>
          <w:szCs w:val="28"/>
          <w:lang w:val="uk-UA"/>
        </w:rPr>
        <w:t>5. Чи завжди ти виконуєш те, що пообіцяв, і зазвичай робиш це добре?</w:t>
      </w:r>
    </w:p>
    <w:p w:rsidR="0065646A" w:rsidRPr="00FA189E" w:rsidRDefault="0065646A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sz w:val="28"/>
          <w:szCs w:val="28"/>
          <w:lang w:val="uk-UA"/>
        </w:rPr>
        <w:t>6. Чи впевнено ти почуваєш себе, коли тебе просять показати свою роботу</w:t>
      </w:r>
    </w:p>
    <w:p w:rsidR="0065646A" w:rsidRPr="00FA189E" w:rsidRDefault="0065646A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sz w:val="28"/>
          <w:szCs w:val="28"/>
          <w:lang w:val="uk-UA"/>
        </w:rPr>
        <w:t>класу?</w:t>
      </w:r>
    </w:p>
    <w:p w:rsidR="0065646A" w:rsidRPr="00FA189E" w:rsidRDefault="0065646A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sz w:val="28"/>
          <w:szCs w:val="28"/>
          <w:lang w:val="uk-UA"/>
        </w:rPr>
        <w:t>7. Тебе часто тягне до справ у класі, що вимагають твоєї ініціативи або</w:t>
      </w:r>
    </w:p>
    <w:p w:rsidR="0065646A" w:rsidRPr="00FA189E" w:rsidRDefault="0065646A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sz w:val="28"/>
          <w:szCs w:val="28"/>
          <w:lang w:val="uk-UA"/>
        </w:rPr>
        <w:t>наполегливості?</w:t>
      </w:r>
    </w:p>
    <w:p w:rsidR="0065646A" w:rsidRPr="00FA189E" w:rsidRDefault="0065646A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sz w:val="28"/>
          <w:szCs w:val="28"/>
          <w:lang w:val="uk-UA"/>
        </w:rPr>
        <w:t>8. Чого тобі бракує, щоб бути хорошим організатором? Чого тобі слід ще</w:t>
      </w:r>
    </w:p>
    <w:p w:rsidR="0065646A" w:rsidRPr="00FA189E" w:rsidRDefault="0065646A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sz w:val="28"/>
          <w:szCs w:val="28"/>
          <w:lang w:val="uk-UA"/>
        </w:rPr>
        <w:t>навчитися?</w:t>
      </w:r>
    </w:p>
    <w:p w:rsidR="0065646A" w:rsidRPr="00FA189E" w:rsidRDefault="0065646A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sz w:val="28"/>
          <w:szCs w:val="28"/>
          <w:lang w:val="uk-UA"/>
        </w:rPr>
        <w:t>9. Кого в класі ти вважаєш здібним організатором? Чому?</w:t>
      </w:r>
    </w:p>
    <w:p w:rsidR="0065646A" w:rsidRPr="00FA189E" w:rsidRDefault="0065646A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sz w:val="28"/>
          <w:szCs w:val="28"/>
          <w:lang w:val="uk-UA"/>
        </w:rPr>
        <w:t>10. Чи хотів би ти поділитися власним досвідом та допомогти іншим його</w:t>
      </w:r>
    </w:p>
    <w:p w:rsidR="0065646A" w:rsidRPr="00FA189E" w:rsidRDefault="0065646A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sz w:val="28"/>
          <w:szCs w:val="28"/>
          <w:lang w:val="uk-UA"/>
        </w:rPr>
        <w:t>здобути?</w:t>
      </w:r>
    </w:p>
    <w:p w:rsidR="0065646A" w:rsidRPr="00FA189E" w:rsidRDefault="0065646A" w:rsidP="00FA189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b/>
          <w:sz w:val="28"/>
          <w:szCs w:val="28"/>
          <w:lang w:val="uk-UA"/>
        </w:rPr>
        <w:t>Вправа «Лідер – це ...»</w:t>
      </w:r>
    </w:p>
    <w:p w:rsidR="0065646A" w:rsidRPr="00B96234" w:rsidRDefault="0065646A" w:rsidP="00FA189E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96234">
        <w:rPr>
          <w:rFonts w:ascii="Times New Roman" w:hAnsi="Times New Roman" w:cs="Times New Roman"/>
          <w:i/>
          <w:sz w:val="28"/>
          <w:szCs w:val="28"/>
          <w:lang w:val="uk-UA"/>
        </w:rPr>
        <w:t>Цілі:</w:t>
      </w:r>
    </w:p>
    <w:p w:rsidR="0065646A" w:rsidRPr="00FA189E" w:rsidRDefault="0065646A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sz w:val="28"/>
          <w:szCs w:val="28"/>
          <w:lang w:val="uk-UA"/>
        </w:rPr>
        <w:t>– оволодіти активним стилем спілкування і розвинути в групі відносини партнерства;</w:t>
      </w:r>
    </w:p>
    <w:p w:rsidR="0065646A" w:rsidRPr="00FA189E" w:rsidRDefault="0065646A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sz w:val="28"/>
          <w:szCs w:val="28"/>
          <w:lang w:val="uk-UA"/>
        </w:rPr>
        <w:t>– потренуватися у визначенні чітких і ясних ознак лідерської поведінки, усвідомленні лідерських якостей.</w:t>
      </w:r>
    </w:p>
    <w:p w:rsidR="0065646A" w:rsidRPr="00FA189E" w:rsidRDefault="0065646A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6234">
        <w:rPr>
          <w:rFonts w:ascii="Times New Roman" w:hAnsi="Times New Roman" w:cs="Times New Roman"/>
          <w:i/>
          <w:sz w:val="28"/>
          <w:szCs w:val="28"/>
          <w:lang w:val="uk-UA"/>
        </w:rPr>
        <w:t>Ресурси: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 xml:space="preserve"> аркуші ватману, ножиці, клей, маркери, олівці, безліч рекламних проспектів, журналів, газет.</w:t>
      </w:r>
    </w:p>
    <w:p w:rsidR="0065646A" w:rsidRPr="00FA189E" w:rsidRDefault="0065646A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6234">
        <w:rPr>
          <w:rFonts w:ascii="Times New Roman" w:hAnsi="Times New Roman" w:cs="Times New Roman"/>
          <w:i/>
          <w:sz w:val="28"/>
          <w:szCs w:val="28"/>
          <w:lang w:val="uk-UA"/>
        </w:rPr>
        <w:t>Тривалість :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 xml:space="preserve"> 30-45 хвилин.</w:t>
      </w:r>
    </w:p>
    <w:p w:rsidR="0065646A" w:rsidRPr="00B96234" w:rsidRDefault="0065646A" w:rsidP="00FA189E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96234">
        <w:rPr>
          <w:rFonts w:ascii="Times New Roman" w:hAnsi="Times New Roman" w:cs="Times New Roman"/>
          <w:i/>
          <w:sz w:val="28"/>
          <w:szCs w:val="28"/>
          <w:lang w:val="uk-UA"/>
        </w:rPr>
        <w:t>Хід гри</w:t>
      </w:r>
    </w:p>
    <w:p w:rsidR="0065646A" w:rsidRPr="00FA189E" w:rsidRDefault="0065646A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ab/>
        <w:t xml:space="preserve">Це завдання – відмінний «розігрів» групи перед тренінгом лідерства. Матеріали, які в ігровій формі представлять і обговорять учасники, послужать орієнтиром для всього блоку занять. Можливо, тренер і група 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lastRenderedPageBreak/>
        <w:t>будуть повертатися до них не раз у ході зустрічей. Тому бажано використовувати великі листи, які легше зберегти протягом тривалого терміну. Всім гравцям надаються різноманітні канцелярські матеріали, газети, журнали, рекламні проспекти. Протягом 30–40 хвилин вони готують (поодинці або в парах) якийсь колаж з використанням газетних заголовків, фотографій, малюнків від руки або знайдених в рекламних виданнях, журналах, газетах. Тема роботи: «Я – лідер!» У роботі потрібно спробувати у візуальній формі представити якості, які характеризують лідера, розповісти про свої  128 здібності вести за собою людей, керувати ними. Поки група працює, в кімнаті звучить енергійна, ритмічна музика, яка створює робочий настрій, підтримуюча творчий настрій учасників. Коли час на підготовку закінчено, музика стає тихішою – це знак учасникам почати прибирання робочих місць, звільнення кімнати від обрізків і сміття. У цей час тренер нумерує отримані від учасників анонімні листи і розвішує їх. Після того листи розвішені і місце звільнене для продовження роботи, починаємо «лідерський променад». Всі лідери прогулюються по кімнаті, на стінах якої закріплені скотчем рекламні постери, і роблять для себе помітки, хто є, на їхню думку, авторами побачених робіт.</w:t>
      </w:r>
    </w:p>
    <w:p w:rsidR="0065646A" w:rsidRPr="00FA189E" w:rsidRDefault="0065646A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b/>
          <w:sz w:val="28"/>
          <w:szCs w:val="28"/>
          <w:lang w:val="uk-UA"/>
        </w:rPr>
        <w:t>Завершення:</w:t>
      </w:r>
      <w:r w:rsidRPr="00FA189E">
        <w:rPr>
          <w:rFonts w:ascii="Times New Roman" w:hAnsi="Times New Roman" w:cs="Times New Roman"/>
          <w:sz w:val="28"/>
          <w:szCs w:val="28"/>
          <w:lang w:val="uk-UA"/>
        </w:rPr>
        <w:t xml:space="preserve"> обговорення вправи. Збираємося разом і обговорюємо побачене. Учасники зачитують свої думки про авторство робіт, розповідають, що їм здалося найбільш привабливим, яскравим в роботі товаришів.</w:t>
      </w:r>
    </w:p>
    <w:p w:rsidR="0065646A" w:rsidRPr="00FA189E" w:rsidRDefault="0065646A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sz w:val="28"/>
          <w:szCs w:val="28"/>
          <w:lang w:val="uk-UA"/>
        </w:rPr>
        <w:t>На закінчення на дошці або фліп-чарті записуємо набір лідерських якостей.</w:t>
      </w:r>
    </w:p>
    <w:p w:rsidR="0065646A" w:rsidRPr="00FA189E" w:rsidRDefault="0065646A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9E">
        <w:rPr>
          <w:rFonts w:ascii="Times New Roman" w:hAnsi="Times New Roman" w:cs="Times New Roman"/>
          <w:sz w:val="28"/>
          <w:szCs w:val="28"/>
          <w:lang w:val="uk-UA"/>
        </w:rPr>
        <w:t>Отже, лідер – це ...</w:t>
      </w:r>
    </w:p>
    <w:p w:rsidR="0065646A" w:rsidRPr="00FA189E" w:rsidRDefault="00B96234" w:rsidP="00FA1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4D1E98F6" wp14:editId="5747B897">
            <wp:extent cx="5940425" cy="3525384"/>
            <wp:effectExtent l="0" t="0" r="3175" b="0"/>
            <wp:docPr id="4099" name="Picture 3" descr="Идея Концепция Шарик - Бесплатная векторная графика на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" name="Picture 3" descr="Идея Концепция Шарик - Бесплатная векторная графика на Pixabay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077"/>
                    <a:stretch/>
                  </pic:blipFill>
                  <pic:spPr bwMode="auto">
                    <a:xfrm>
                      <a:off x="0" y="0"/>
                      <a:ext cx="5940425" cy="3525384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sectPr w:rsidR="0065646A" w:rsidRPr="00FA1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960E1"/>
    <w:multiLevelType w:val="hybridMultilevel"/>
    <w:tmpl w:val="14F6A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AD3"/>
    <w:rsid w:val="00052289"/>
    <w:rsid w:val="00124AD3"/>
    <w:rsid w:val="0065646A"/>
    <w:rsid w:val="00A3536D"/>
    <w:rsid w:val="00AC3363"/>
    <w:rsid w:val="00B96234"/>
    <w:rsid w:val="00DD7621"/>
    <w:rsid w:val="00F5344E"/>
    <w:rsid w:val="00FA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6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A18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6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A1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F7D15-9358-4581-9B54-4027598E5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14</Pages>
  <Words>3411</Words>
  <Characters>19445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5</cp:revision>
  <dcterms:created xsi:type="dcterms:W3CDTF">2020-12-26T18:27:00Z</dcterms:created>
  <dcterms:modified xsi:type="dcterms:W3CDTF">2020-12-28T18:33:00Z</dcterms:modified>
</cp:coreProperties>
</file>